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1B" w:rsidRDefault="00447C1B" w:rsidP="00447C1B">
      <w:pPr>
        <w:jc w:val="right"/>
        <w:rPr>
          <w:b/>
        </w:rPr>
      </w:pPr>
      <w:r>
        <w:rPr>
          <w:b/>
        </w:rPr>
        <w:t>Приложение 2</w:t>
      </w:r>
    </w:p>
    <w:p w:rsidR="00447C1B" w:rsidRDefault="00447C1B" w:rsidP="00F40BCD">
      <w:pPr>
        <w:ind w:left="57" w:right="57" w:hanging="57"/>
        <w:jc w:val="center"/>
        <w:rPr>
          <w:b/>
          <w:bCs/>
          <w:color w:val="000000"/>
        </w:rPr>
      </w:pPr>
    </w:p>
    <w:p w:rsidR="00F40BCD" w:rsidRPr="001A74C5" w:rsidRDefault="00F40BCD" w:rsidP="00F40BCD">
      <w:pPr>
        <w:ind w:left="57" w:right="57" w:hanging="57"/>
        <w:jc w:val="center"/>
        <w:rPr>
          <w:b/>
          <w:bCs/>
          <w:color w:val="000000"/>
        </w:rPr>
      </w:pPr>
      <w:r w:rsidRPr="001A74C5">
        <w:rPr>
          <w:b/>
          <w:bCs/>
          <w:color w:val="000000"/>
        </w:rPr>
        <w:t>МИНИСТЕРСТВО ОБРАЗОВАНИЯ И НАУКИ РОССИЙСКОЙ ФЕДЕРАЦИИ</w:t>
      </w:r>
    </w:p>
    <w:p w:rsidR="00F40BCD" w:rsidRPr="001A74C5" w:rsidRDefault="00F40BCD" w:rsidP="00F40BCD">
      <w:pPr>
        <w:ind w:left="57" w:right="57" w:hanging="57"/>
        <w:jc w:val="center"/>
        <w:rPr>
          <w:b/>
          <w:color w:val="000000"/>
        </w:rPr>
      </w:pPr>
    </w:p>
    <w:p w:rsidR="00F40BCD" w:rsidRPr="001A74C5" w:rsidRDefault="0087392E" w:rsidP="00F40BCD">
      <w:pPr>
        <w:ind w:left="57" w:right="57" w:hanging="57"/>
        <w:jc w:val="center"/>
        <w:rPr>
          <w:b/>
          <w:color w:val="000000"/>
        </w:rPr>
      </w:pPr>
      <w:r w:rsidRPr="001A74C5">
        <w:rPr>
          <w:b/>
          <w:color w:val="000000"/>
        </w:rPr>
        <w:t>ФГАОУ ВО «Национальный исследовательский Нижегородский государственный университет им. Н.И. Лобачевского»</w:t>
      </w:r>
    </w:p>
    <w:p w:rsidR="00F40BCD" w:rsidRPr="001A74C5" w:rsidRDefault="00F40BCD" w:rsidP="00F40BCD">
      <w:pPr>
        <w:ind w:left="57" w:hanging="57"/>
        <w:rPr>
          <w:b/>
          <w:color w:val="000000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E40B1" w:rsidRPr="00F25115" w:rsidTr="00E8350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0B1" w:rsidRPr="00F25115" w:rsidRDefault="00DE40B1" w:rsidP="00E8350F">
            <w:pPr>
              <w:jc w:val="center"/>
              <w:rPr>
                <w:rFonts w:eastAsia="Calibri"/>
                <w:color w:val="000000"/>
              </w:rPr>
            </w:pPr>
            <w:r w:rsidRPr="00F25115">
              <w:rPr>
                <w:rFonts w:eastAsia="Calibri"/>
              </w:rPr>
              <w:t>Институт информационных технологий, математики и механики</w:t>
            </w:r>
          </w:p>
        </w:tc>
      </w:tr>
    </w:tbl>
    <w:p w:rsidR="00DE40B1" w:rsidRPr="00F25115" w:rsidRDefault="00DE40B1" w:rsidP="00DE40B1">
      <w:pPr>
        <w:jc w:val="center"/>
      </w:pPr>
      <w:r w:rsidRPr="00F25115">
        <w:t>(факультет / институт / филиал)</w:t>
      </w:r>
    </w:p>
    <w:p w:rsidR="00DE40B1" w:rsidRPr="00F25115" w:rsidRDefault="00DE40B1" w:rsidP="00DE40B1">
      <w:pPr>
        <w:jc w:val="center"/>
      </w:pPr>
    </w:p>
    <w:p w:rsidR="000F78DE" w:rsidRDefault="000F78DE" w:rsidP="000F78DE">
      <w:pPr>
        <w:jc w:val="right"/>
      </w:pPr>
      <w:r>
        <w:t>УТВЕРЖДЕНО</w:t>
      </w:r>
    </w:p>
    <w:p w:rsidR="000F78DE" w:rsidRDefault="000F78DE" w:rsidP="000F78DE">
      <w:pPr>
        <w:jc w:val="right"/>
      </w:pPr>
      <w:r>
        <w:t>решением ученого совета ННГУ</w:t>
      </w:r>
    </w:p>
    <w:p w:rsidR="000F78DE" w:rsidRDefault="000F78DE" w:rsidP="000F78DE">
      <w:pPr>
        <w:jc w:val="right"/>
      </w:pPr>
      <w:r>
        <w:t>протокол от</w:t>
      </w:r>
    </w:p>
    <w:p w:rsidR="00DE40B1" w:rsidRPr="00F25115" w:rsidRDefault="000F78DE" w:rsidP="000F78DE">
      <w:pPr>
        <w:tabs>
          <w:tab w:val="left" w:pos="5670"/>
        </w:tabs>
        <w:jc w:val="right"/>
      </w:pPr>
      <w:r>
        <w:t>«___» __________ 20__ г. № ___</w:t>
      </w:r>
    </w:p>
    <w:p w:rsidR="00F40BCD" w:rsidRPr="001A74C5" w:rsidRDefault="00F40BCD" w:rsidP="00F40BCD"/>
    <w:p w:rsidR="00F40BCD" w:rsidRPr="001A74C5" w:rsidRDefault="00F40BCD" w:rsidP="00F40BCD">
      <w:pPr>
        <w:ind w:left="57" w:hanging="57"/>
        <w:jc w:val="center"/>
        <w:rPr>
          <w:b/>
        </w:rPr>
      </w:pPr>
    </w:p>
    <w:p w:rsidR="00D74BF4" w:rsidRPr="001A74C5" w:rsidRDefault="00D74BF4" w:rsidP="00D74BF4">
      <w:pPr>
        <w:jc w:val="center"/>
        <w:rPr>
          <w:sz w:val="32"/>
          <w:szCs w:val="32"/>
        </w:rPr>
      </w:pPr>
      <w:r w:rsidRPr="001A74C5">
        <w:rPr>
          <w:b/>
          <w:sz w:val="32"/>
          <w:szCs w:val="32"/>
        </w:rPr>
        <w:t>Рабочая программа дисциплины (модуля)</w:t>
      </w:r>
    </w:p>
    <w:p w:rsidR="00DE40B1" w:rsidRDefault="00DE40B1" w:rsidP="00D74BF4">
      <w:pPr>
        <w:jc w:val="center"/>
        <w:rPr>
          <w:b/>
          <w:sz w:val="32"/>
          <w:szCs w:val="32"/>
        </w:rPr>
      </w:pPr>
    </w:p>
    <w:p w:rsidR="00D74BF4" w:rsidRPr="001A74C5" w:rsidRDefault="00D74BF4" w:rsidP="00D74BF4">
      <w:pPr>
        <w:jc w:val="center"/>
        <w:rPr>
          <w:b/>
          <w:sz w:val="32"/>
          <w:szCs w:val="32"/>
        </w:rPr>
      </w:pPr>
      <w:r w:rsidRPr="001A74C5">
        <w:rPr>
          <w:b/>
          <w:sz w:val="32"/>
          <w:szCs w:val="32"/>
        </w:rPr>
        <w:t>«</w:t>
      </w:r>
      <w:r w:rsidR="000D6301">
        <w:rPr>
          <w:b/>
          <w:sz w:val="32"/>
          <w:szCs w:val="32"/>
        </w:rPr>
        <w:t>Психология и педагогика</w:t>
      </w:r>
      <w:r w:rsidRPr="001A74C5">
        <w:rPr>
          <w:b/>
          <w:sz w:val="32"/>
          <w:szCs w:val="32"/>
        </w:rPr>
        <w:t>»</w:t>
      </w:r>
    </w:p>
    <w:p w:rsidR="00D74BF4" w:rsidRPr="001A74C5" w:rsidRDefault="00D74BF4" w:rsidP="00D74BF4">
      <w:pPr>
        <w:jc w:val="center"/>
        <w:rPr>
          <w:sz w:val="28"/>
        </w:rPr>
      </w:pPr>
    </w:p>
    <w:p w:rsidR="0073673B" w:rsidRPr="001A74C5" w:rsidRDefault="0073673B" w:rsidP="0073673B">
      <w:pPr>
        <w:jc w:val="center"/>
        <w:rPr>
          <w:sz w:val="28"/>
          <w:szCs w:val="28"/>
        </w:rPr>
      </w:pPr>
      <w:r w:rsidRPr="001A74C5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3673B" w:rsidRPr="001A74C5" w:rsidTr="006F20F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73B" w:rsidRPr="00DE40B1" w:rsidRDefault="00A13313" w:rsidP="006F20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40B1">
              <w:rPr>
                <w:rFonts w:eastAsia="Calibri"/>
                <w:b/>
                <w:sz w:val="28"/>
                <w:szCs w:val="28"/>
              </w:rPr>
              <w:t>Бакалавриат</w:t>
            </w:r>
          </w:p>
        </w:tc>
      </w:tr>
    </w:tbl>
    <w:p w:rsidR="0073673B" w:rsidRPr="001A74C5" w:rsidRDefault="0073673B" w:rsidP="0073673B">
      <w:pPr>
        <w:spacing w:line="216" w:lineRule="auto"/>
        <w:jc w:val="center"/>
        <w:rPr>
          <w:sz w:val="18"/>
          <w:szCs w:val="18"/>
        </w:rPr>
      </w:pPr>
      <w:r w:rsidRPr="001A74C5">
        <w:rPr>
          <w:sz w:val="18"/>
          <w:szCs w:val="18"/>
        </w:rPr>
        <w:t>(бакалавриат / магистратура / специалитет)</w:t>
      </w:r>
    </w:p>
    <w:p w:rsidR="0073673B" w:rsidRDefault="0073673B" w:rsidP="0073673B">
      <w:pPr>
        <w:jc w:val="center"/>
        <w:rPr>
          <w:sz w:val="28"/>
          <w:szCs w:val="28"/>
        </w:rPr>
      </w:pPr>
    </w:p>
    <w:p w:rsidR="00DE40B1" w:rsidRPr="001A74C5" w:rsidRDefault="00DE40B1" w:rsidP="0073673B">
      <w:pPr>
        <w:jc w:val="center"/>
        <w:rPr>
          <w:sz w:val="28"/>
          <w:szCs w:val="28"/>
        </w:rPr>
      </w:pPr>
    </w:p>
    <w:p w:rsidR="0073673B" w:rsidRDefault="0073673B" w:rsidP="0073673B">
      <w:pPr>
        <w:jc w:val="center"/>
        <w:rPr>
          <w:sz w:val="28"/>
          <w:szCs w:val="28"/>
        </w:rPr>
      </w:pPr>
      <w:r w:rsidRPr="001A74C5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3673B" w:rsidRPr="001A74C5" w:rsidTr="006F20F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714B" w:rsidRPr="00DE40B1" w:rsidRDefault="003D6EAD" w:rsidP="003D6EAD">
            <w:pPr>
              <w:jc w:val="center"/>
              <w:rPr>
                <w:b/>
                <w:sz w:val="28"/>
                <w:szCs w:val="28"/>
              </w:rPr>
            </w:pPr>
            <w:r w:rsidRPr="00DE40B1">
              <w:rPr>
                <w:b/>
                <w:sz w:val="28"/>
                <w:szCs w:val="28"/>
              </w:rPr>
              <w:t>Прикладная математика и информатика</w:t>
            </w:r>
          </w:p>
        </w:tc>
      </w:tr>
    </w:tbl>
    <w:p w:rsidR="0073673B" w:rsidRPr="001A74C5" w:rsidRDefault="0073673B" w:rsidP="0073673B">
      <w:pPr>
        <w:spacing w:line="216" w:lineRule="auto"/>
        <w:jc w:val="center"/>
        <w:rPr>
          <w:sz w:val="18"/>
          <w:szCs w:val="18"/>
        </w:rPr>
      </w:pPr>
      <w:r w:rsidRPr="001A74C5"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3673B" w:rsidRDefault="0073673B" w:rsidP="0073673B">
      <w:pPr>
        <w:jc w:val="center"/>
        <w:rPr>
          <w:sz w:val="28"/>
          <w:szCs w:val="28"/>
        </w:rPr>
      </w:pPr>
    </w:p>
    <w:p w:rsidR="00DE40B1" w:rsidRPr="001A74C5" w:rsidRDefault="00DE40B1" w:rsidP="0073673B">
      <w:pPr>
        <w:jc w:val="center"/>
        <w:rPr>
          <w:sz w:val="28"/>
          <w:szCs w:val="28"/>
        </w:rPr>
      </w:pPr>
    </w:p>
    <w:p w:rsidR="0073673B" w:rsidRPr="001A74C5" w:rsidRDefault="0073673B" w:rsidP="0073673B">
      <w:pPr>
        <w:jc w:val="center"/>
        <w:rPr>
          <w:sz w:val="28"/>
          <w:szCs w:val="28"/>
        </w:rPr>
      </w:pPr>
      <w:r w:rsidRPr="001A74C5"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3673B" w:rsidRPr="001A74C5" w:rsidTr="006F20F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73B" w:rsidRPr="00DE40B1" w:rsidRDefault="006A37F0" w:rsidP="006A37F0">
            <w:pPr>
              <w:jc w:val="center"/>
              <w:rPr>
                <w:rFonts w:eastAsia="Calibri"/>
                <w:b/>
              </w:rPr>
            </w:pPr>
            <w:r w:rsidRPr="00DE40B1">
              <w:rPr>
                <w:rFonts w:eastAsia="Calibri"/>
                <w:b/>
              </w:rPr>
              <w:t>Системный анализ, исследование операций и управление</w:t>
            </w:r>
          </w:p>
        </w:tc>
      </w:tr>
    </w:tbl>
    <w:p w:rsidR="0073673B" w:rsidRPr="001A74C5" w:rsidRDefault="0073673B" w:rsidP="0073673B">
      <w:pPr>
        <w:spacing w:line="216" w:lineRule="auto"/>
        <w:jc w:val="center"/>
        <w:rPr>
          <w:sz w:val="18"/>
          <w:szCs w:val="18"/>
        </w:rPr>
      </w:pPr>
      <w:r w:rsidRPr="001A74C5">
        <w:rPr>
          <w:sz w:val="18"/>
          <w:szCs w:val="18"/>
        </w:rPr>
        <w:t>(указывается профиль / магистерская программа / специализация)</w:t>
      </w:r>
    </w:p>
    <w:p w:rsidR="0073673B" w:rsidRPr="001A74C5" w:rsidRDefault="0073673B" w:rsidP="0073673B">
      <w:pPr>
        <w:jc w:val="center"/>
        <w:rPr>
          <w:sz w:val="28"/>
          <w:szCs w:val="28"/>
        </w:rPr>
      </w:pPr>
    </w:p>
    <w:p w:rsidR="00DE40B1" w:rsidRDefault="00DE40B1" w:rsidP="0073673B">
      <w:pPr>
        <w:jc w:val="center"/>
        <w:rPr>
          <w:sz w:val="28"/>
          <w:szCs w:val="28"/>
        </w:rPr>
      </w:pPr>
    </w:p>
    <w:p w:rsidR="0073673B" w:rsidRPr="001A74C5" w:rsidRDefault="0073673B" w:rsidP="0073673B">
      <w:pPr>
        <w:jc w:val="center"/>
        <w:rPr>
          <w:sz w:val="28"/>
          <w:szCs w:val="28"/>
        </w:rPr>
      </w:pPr>
      <w:r w:rsidRPr="001A74C5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3673B" w:rsidRPr="001A74C5" w:rsidTr="006F20F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73B" w:rsidRPr="00DE40B1" w:rsidRDefault="003D6EAD" w:rsidP="006F20F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40B1">
              <w:rPr>
                <w:rFonts w:eastAsia="Calibri"/>
                <w:b/>
                <w:sz w:val="28"/>
                <w:szCs w:val="28"/>
              </w:rPr>
              <w:t>очно-заочная</w:t>
            </w:r>
          </w:p>
        </w:tc>
      </w:tr>
    </w:tbl>
    <w:p w:rsidR="0073673B" w:rsidRPr="001A74C5" w:rsidRDefault="0073673B" w:rsidP="0073673B">
      <w:pPr>
        <w:jc w:val="center"/>
        <w:rPr>
          <w:sz w:val="18"/>
          <w:szCs w:val="18"/>
        </w:rPr>
      </w:pPr>
      <w:r w:rsidRPr="001A74C5">
        <w:rPr>
          <w:sz w:val="18"/>
          <w:szCs w:val="18"/>
        </w:rPr>
        <w:t xml:space="preserve"> (очная / очно-заочная / заочная)</w:t>
      </w:r>
    </w:p>
    <w:p w:rsidR="0073673B" w:rsidRPr="001A74C5" w:rsidRDefault="0073673B" w:rsidP="0073673B">
      <w:pPr>
        <w:jc w:val="center"/>
        <w:rPr>
          <w:strike/>
          <w:color w:val="FF0000"/>
          <w:sz w:val="28"/>
          <w:szCs w:val="28"/>
        </w:rPr>
      </w:pPr>
    </w:p>
    <w:p w:rsidR="0073673B" w:rsidRPr="001A74C5" w:rsidRDefault="0073673B" w:rsidP="0073673B">
      <w:pPr>
        <w:jc w:val="center"/>
        <w:rPr>
          <w:sz w:val="28"/>
        </w:rPr>
      </w:pPr>
    </w:p>
    <w:p w:rsidR="0073673B" w:rsidRPr="001A74C5" w:rsidRDefault="0073673B" w:rsidP="0073673B">
      <w:pPr>
        <w:spacing w:before="1560"/>
        <w:ind w:firstLine="403"/>
        <w:jc w:val="center"/>
        <w:rPr>
          <w:sz w:val="28"/>
        </w:rPr>
      </w:pPr>
      <w:r w:rsidRPr="001A74C5">
        <w:rPr>
          <w:sz w:val="28"/>
        </w:rPr>
        <w:t>Нижний Новгород</w:t>
      </w:r>
    </w:p>
    <w:p w:rsidR="0079244B" w:rsidRPr="001A74C5" w:rsidRDefault="001E5EA0" w:rsidP="0079244B">
      <w:pPr>
        <w:ind w:firstLine="426"/>
        <w:jc w:val="center"/>
        <w:rPr>
          <w:sz w:val="28"/>
        </w:rPr>
      </w:pPr>
      <w:r>
        <w:rPr>
          <w:sz w:val="28"/>
        </w:rPr>
        <w:t>20</w:t>
      </w:r>
      <w:r w:rsidR="00DE40B1">
        <w:rPr>
          <w:sz w:val="28"/>
        </w:rPr>
        <w:t>20</w:t>
      </w:r>
    </w:p>
    <w:p w:rsidR="00702B75" w:rsidRPr="000F78DE" w:rsidRDefault="00702B75" w:rsidP="000F78DE">
      <w:pPr>
        <w:ind w:left="0" w:firstLine="0"/>
        <w:jc w:val="center"/>
        <w:rPr>
          <w:sz w:val="28"/>
        </w:rPr>
      </w:pPr>
    </w:p>
    <w:p w:rsidR="00702B75" w:rsidRDefault="00702B75" w:rsidP="00DE40B1">
      <w:pPr>
        <w:ind w:left="0" w:firstLine="0"/>
        <w:jc w:val="left"/>
        <w:rPr>
          <w:b/>
        </w:rPr>
      </w:pPr>
      <w:r>
        <w:rPr>
          <w:sz w:val="28"/>
        </w:rPr>
        <w:br w:type="page"/>
      </w:r>
      <w:r w:rsidR="000F78DE" w:rsidRPr="000F78DE">
        <w:rPr>
          <w:b/>
        </w:rPr>
        <w:lastRenderedPageBreak/>
        <w:t>1.</w:t>
      </w:r>
      <w:r w:rsidR="000F78DE">
        <w:rPr>
          <w:sz w:val="28"/>
        </w:rPr>
        <w:t xml:space="preserve"> </w:t>
      </w:r>
      <w:r w:rsidRPr="005D7652">
        <w:rPr>
          <w:b/>
        </w:rPr>
        <w:t xml:space="preserve">Место </w:t>
      </w:r>
      <w:r w:rsidRPr="00991BDB">
        <w:rPr>
          <w:b/>
        </w:rPr>
        <w:t xml:space="preserve">дисциплины в структуре ООП </w:t>
      </w:r>
    </w:p>
    <w:p w:rsidR="000F78DE" w:rsidRDefault="000F78DE" w:rsidP="000F78DE">
      <w:pPr>
        <w:tabs>
          <w:tab w:val="left" w:pos="567"/>
        </w:tabs>
        <w:ind w:right="-425"/>
      </w:pPr>
      <w:r>
        <w:rPr>
          <w:rFonts w:eastAsia="Calibri"/>
        </w:rPr>
        <w:t xml:space="preserve">Дисциплина </w:t>
      </w:r>
      <w:r>
        <w:t xml:space="preserve">Б1.О.24 </w:t>
      </w:r>
      <w:r>
        <w:rPr>
          <w:rFonts w:eastAsia="Calibri"/>
        </w:rPr>
        <w:t xml:space="preserve">, </w:t>
      </w:r>
      <w:r>
        <w:t>Психология и педагогика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относится к обязательной части ООП направления подготовки 01.03.02 Прикладная математика и информатика.</w:t>
      </w:r>
    </w:p>
    <w:p w:rsidR="000F78DE" w:rsidRDefault="000F78DE" w:rsidP="000F192B">
      <w:pPr>
        <w:ind w:left="0"/>
        <w:rPr>
          <w:color w:val="000000"/>
        </w:rPr>
      </w:pPr>
    </w:p>
    <w:p w:rsidR="00702B75" w:rsidRDefault="00702B75" w:rsidP="00702B75">
      <w:pPr>
        <w:ind w:left="0" w:firstLine="0"/>
        <w:rPr>
          <w:color w:val="000000"/>
        </w:rPr>
      </w:pPr>
    </w:p>
    <w:p w:rsidR="00702B75" w:rsidRPr="005D7652" w:rsidRDefault="000F78DE" w:rsidP="000F78DE">
      <w:pPr>
        <w:tabs>
          <w:tab w:val="left" w:pos="426"/>
        </w:tabs>
        <w:ind w:left="0" w:right="-425" w:firstLine="0"/>
        <w:jc w:val="left"/>
        <w:rPr>
          <w:b/>
        </w:rPr>
      </w:pPr>
      <w:r>
        <w:rPr>
          <w:b/>
        </w:rPr>
        <w:t xml:space="preserve">2. </w:t>
      </w:r>
      <w:r w:rsidR="00702B75" w:rsidRPr="005D7652">
        <w:rPr>
          <w:b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02B75" w:rsidRDefault="00702B75" w:rsidP="00702B75">
      <w:pPr>
        <w:spacing w:before="120"/>
        <w:ind w:firstLine="0"/>
        <w:jc w:val="righ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93"/>
        <w:gridCol w:w="3119"/>
        <w:gridCol w:w="1842"/>
      </w:tblGrid>
      <w:tr w:rsidR="00702B75" w:rsidRPr="00477260" w:rsidTr="00FF476E">
        <w:trPr>
          <w:trHeight w:val="419"/>
        </w:trPr>
        <w:tc>
          <w:tcPr>
            <w:tcW w:w="1985" w:type="dxa"/>
            <w:vMerge w:val="restart"/>
          </w:tcPr>
          <w:p w:rsidR="00702B75" w:rsidRPr="00FF476E" w:rsidRDefault="00702B75" w:rsidP="00ED72D7">
            <w:pPr>
              <w:tabs>
                <w:tab w:val="num" w:pos="-332"/>
                <w:tab w:val="left" w:pos="426"/>
              </w:tabs>
              <w:ind w:left="108" w:firstLine="0"/>
              <w:rPr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 xml:space="preserve">Формируемые компетенции </w:t>
            </w:r>
            <w:r w:rsidRPr="00FF476E">
              <w:rPr>
                <w:sz w:val="22"/>
                <w:szCs w:val="22"/>
              </w:rPr>
              <w:t>(код, содержание компетенции)</w:t>
            </w:r>
          </w:p>
          <w:p w:rsidR="00702B75" w:rsidRPr="00FF476E" w:rsidRDefault="00702B75" w:rsidP="00ED72D7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02B75" w:rsidRPr="00FF476E" w:rsidRDefault="00702B75" w:rsidP="00ED72D7">
            <w:pPr>
              <w:tabs>
                <w:tab w:val="num" w:pos="-54"/>
                <w:tab w:val="left" w:pos="426"/>
              </w:tabs>
              <w:ind w:left="57" w:firstLine="0"/>
              <w:rPr>
                <w:b/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42" w:type="dxa"/>
            <w:vMerge w:val="restart"/>
          </w:tcPr>
          <w:p w:rsidR="00702B75" w:rsidRPr="00FF476E" w:rsidRDefault="00702B75" w:rsidP="00ED72D7">
            <w:pPr>
              <w:tabs>
                <w:tab w:val="num" w:pos="-54"/>
                <w:tab w:val="left" w:pos="426"/>
              </w:tabs>
              <w:ind w:left="57" w:firstLine="0"/>
              <w:rPr>
                <w:b/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702B75" w:rsidRPr="00477260" w:rsidTr="00FF476E">
        <w:trPr>
          <w:trHeight w:val="173"/>
        </w:trPr>
        <w:tc>
          <w:tcPr>
            <w:tcW w:w="1985" w:type="dxa"/>
            <w:vMerge/>
          </w:tcPr>
          <w:p w:rsidR="00702B75" w:rsidRPr="00477260" w:rsidRDefault="00702B75" w:rsidP="00ED72D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702B75" w:rsidRPr="00FF476E" w:rsidRDefault="00702B75" w:rsidP="00ED72D7">
            <w:pPr>
              <w:tabs>
                <w:tab w:val="num" w:pos="1"/>
                <w:tab w:val="left" w:pos="426"/>
              </w:tabs>
              <w:ind w:left="1" w:firstLine="0"/>
              <w:rPr>
                <w:i/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>Индикатор достижения компетенции</w:t>
            </w:r>
            <w:r w:rsidRPr="00FF476E">
              <w:rPr>
                <w:sz w:val="22"/>
                <w:szCs w:val="22"/>
              </w:rPr>
              <w:t>*</w:t>
            </w:r>
          </w:p>
          <w:p w:rsidR="00702B75" w:rsidRPr="00FF476E" w:rsidRDefault="00702B75" w:rsidP="00ED72D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2"/>
                <w:szCs w:val="22"/>
              </w:rPr>
            </w:pPr>
            <w:r w:rsidRPr="00FF476E">
              <w:rPr>
                <w:sz w:val="22"/>
                <w:szCs w:val="22"/>
              </w:rPr>
              <w:t>(код, содержание индикатора)</w:t>
            </w:r>
          </w:p>
        </w:tc>
        <w:tc>
          <w:tcPr>
            <w:tcW w:w="3119" w:type="dxa"/>
          </w:tcPr>
          <w:p w:rsidR="00702B75" w:rsidRPr="00FF476E" w:rsidRDefault="00702B75" w:rsidP="00ED72D7">
            <w:pPr>
              <w:tabs>
                <w:tab w:val="left" w:pos="426"/>
                <w:tab w:val="num" w:pos="822"/>
              </w:tabs>
              <w:jc w:val="center"/>
              <w:rPr>
                <w:b/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:rsidR="00702B75" w:rsidRPr="00FF476E" w:rsidRDefault="00702B75" w:rsidP="00ED72D7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2"/>
                <w:szCs w:val="22"/>
              </w:rPr>
            </w:pPr>
            <w:r w:rsidRPr="00FF476E">
              <w:rPr>
                <w:b/>
                <w:sz w:val="22"/>
                <w:szCs w:val="22"/>
              </w:rPr>
              <w:t>по дисциплине**</w:t>
            </w:r>
          </w:p>
        </w:tc>
        <w:tc>
          <w:tcPr>
            <w:tcW w:w="1842" w:type="dxa"/>
            <w:vMerge/>
          </w:tcPr>
          <w:p w:rsidR="00702B75" w:rsidRPr="00477260" w:rsidRDefault="00702B75" w:rsidP="00ED72D7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6A37F0" w:rsidRPr="00477260" w:rsidTr="00FF476E">
        <w:trPr>
          <w:trHeight w:val="508"/>
        </w:trPr>
        <w:tc>
          <w:tcPr>
            <w:tcW w:w="1985" w:type="dxa"/>
            <w:vMerge w:val="restart"/>
          </w:tcPr>
          <w:p w:rsidR="006A37F0" w:rsidRPr="00FF476E" w:rsidRDefault="006A37F0" w:rsidP="00ED72D7">
            <w:pPr>
              <w:tabs>
                <w:tab w:val="left" w:pos="426"/>
                <w:tab w:val="num" w:pos="822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УК-3</w:t>
            </w:r>
          </w:p>
          <w:p w:rsidR="006A37F0" w:rsidRPr="00FF476E" w:rsidRDefault="006A37F0" w:rsidP="00ED72D7">
            <w:pPr>
              <w:tabs>
                <w:tab w:val="num" w:pos="176"/>
                <w:tab w:val="left" w:pos="426"/>
              </w:tabs>
              <w:ind w:left="34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693" w:type="dxa"/>
          </w:tcPr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УК-3.1.</w:t>
            </w:r>
          </w:p>
          <w:p w:rsidR="006A37F0" w:rsidRPr="00FF476E" w:rsidRDefault="006A37F0" w:rsidP="00FF476E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Знает различные приемы и способы социального взаимодействия</w:t>
            </w:r>
          </w:p>
        </w:tc>
        <w:tc>
          <w:tcPr>
            <w:tcW w:w="3119" w:type="dxa"/>
          </w:tcPr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Знать:</w:t>
            </w:r>
          </w:p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предмет, категории и задачи психологии;</w:t>
            </w:r>
          </w:p>
          <w:p w:rsidR="006A37F0" w:rsidRPr="00FF476E" w:rsidRDefault="006A37F0" w:rsidP="00ED72D7">
            <w:pPr>
              <w:tabs>
                <w:tab w:val="num" w:pos="1"/>
                <w:tab w:val="left" w:pos="426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как применить психолого-педагогические знания для повышения эффективности взаимодействия с другими людьми в общении и профессиональной деятельности</w:t>
            </w:r>
          </w:p>
        </w:tc>
        <w:tc>
          <w:tcPr>
            <w:tcW w:w="1842" w:type="dxa"/>
          </w:tcPr>
          <w:p w:rsidR="006A37F0" w:rsidRPr="00FF476E" w:rsidRDefault="00FF476E" w:rsidP="00ED72D7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С</w:t>
            </w:r>
            <w:r w:rsidR="006A37F0" w:rsidRPr="00FF476E">
              <w:rPr>
                <w:i/>
                <w:sz w:val="22"/>
                <w:szCs w:val="22"/>
              </w:rPr>
              <w:t>обеседование</w:t>
            </w:r>
          </w:p>
        </w:tc>
      </w:tr>
      <w:tr w:rsidR="006A37F0" w:rsidRPr="00477260" w:rsidTr="00FF476E">
        <w:trPr>
          <w:trHeight w:val="523"/>
        </w:trPr>
        <w:tc>
          <w:tcPr>
            <w:tcW w:w="1985" w:type="dxa"/>
            <w:vMerge/>
          </w:tcPr>
          <w:p w:rsidR="006A37F0" w:rsidRPr="00FF476E" w:rsidRDefault="006A37F0" w:rsidP="00ED72D7">
            <w:pPr>
              <w:tabs>
                <w:tab w:val="num" w:pos="176"/>
                <w:tab w:val="left" w:pos="426"/>
              </w:tabs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УК-3.2.</w:t>
            </w:r>
          </w:p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Умеет строить деловые отношения с окружающими людьми, с коллегами.</w:t>
            </w:r>
          </w:p>
        </w:tc>
        <w:tc>
          <w:tcPr>
            <w:tcW w:w="3119" w:type="dxa"/>
          </w:tcPr>
          <w:p w:rsidR="006A37F0" w:rsidRPr="00FF476E" w:rsidRDefault="006A37F0" w:rsidP="00FF476E">
            <w:pPr>
              <w:tabs>
                <w:tab w:val="num" w:pos="1"/>
                <w:tab w:val="left" w:pos="426"/>
              </w:tabs>
              <w:ind w:left="0" w:firstLine="142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Уметь</w:t>
            </w:r>
          </w:p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обеспечить индивидуальный подход к членам коллектива на основе психолого-педагогических знаний.</w:t>
            </w:r>
          </w:p>
          <w:p w:rsidR="006A37F0" w:rsidRPr="00FF476E" w:rsidRDefault="006A37F0" w:rsidP="00ED72D7">
            <w:pPr>
              <w:tabs>
                <w:tab w:val="num" w:pos="1"/>
                <w:tab w:val="left" w:pos="426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обеспечить взаимодействие членов коллектива</w:t>
            </w:r>
          </w:p>
        </w:tc>
        <w:tc>
          <w:tcPr>
            <w:tcW w:w="1842" w:type="dxa"/>
          </w:tcPr>
          <w:p w:rsidR="006A37F0" w:rsidRPr="00FF476E" w:rsidRDefault="00FF476E" w:rsidP="00ED72D7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Т</w:t>
            </w:r>
            <w:r w:rsidR="006A37F0" w:rsidRPr="00FF476E">
              <w:rPr>
                <w:i/>
                <w:sz w:val="22"/>
                <w:szCs w:val="22"/>
              </w:rPr>
              <w:t>ест</w:t>
            </w:r>
          </w:p>
        </w:tc>
      </w:tr>
      <w:tr w:rsidR="006A37F0" w:rsidRPr="00477260" w:rsidTr="00FF476E">
        <w:trPr>
          <w:trHeight w:val="523"/>
        </w:trPr>
        <w:tc>
          <w:tcPr>
            <w:tcW w:w="1985" w:type="dxa"/>
            <w:vMerge/>
          </w:tcPr>
          <w:p w:rsidR="006A37F0" w:rsidRPr="00FF476E" w:rsidRDefault="006A37F0" w:rsidP="00ED72D7">
            <w:pPr>
              <w:tabs>
                <w:tab w:val="num" w:pos="176"/>
                <w:tab w:val="left" w:pos="426"/>
              </w:tabs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УК-3.3.</w:t>
            </w:r>
          </w:p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Имеет практический опыт участия в командной работе</w:t>
            </w:r>
          </w:p>
        </w:tc>
        <w:tc>
          <w:tcPr>
            <w:tcW w:w="3119" w:type="dxa"/>
          </w:tcPr>
          <w:p w:rsidR="006A37F0" w:rsidRPr="00FF476E" w:rsidRDefault="006A37F0" w:rsidP="00ED72D7">
            <w:pPr>
              <w:tabs>
                <w:tab w:val="left" w:pos="426"/>
                <w:tab w:val="num" w:pos="822"/>
              </w:tabs>
              <w:spacing w:before="120"/>
              <w:ind w:left="0" w:firstLine="0"/>
              <w:jc w:val="left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Владеть:</w:t>
            </w:r>
          </w:p>
          <w:p w:rsidR="006A37F0" w:rsidRPr="00FF476E" w:rsidRDefault="006A37F0" w:rsidP="00ED72D7">
            <w:pPr>
              <w:tabs>
                <w:tab w:val="num" w:pos="1"/>
                <w:tab w:val="left" w:pos="426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приёмами формирования, развития и поддержания партнёрских, доверительных отношений в деловой и межличностной практике взаимодействия</w:t>
            </w:r>
          </w:p>
        </w:tc>
        <w:tc>
          <w:tcPr>
            <w:tcW w:w="1842" w:type="dxa"/>
          </w:tcPr>
          <w:p w:rsidR="006A37F0" w:rsidRPr="00FF476E" w:rsidRDefault="00FF476E" w:rsidP="00ED72D7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З</w:t>
            </w:r>
            <w:r w:rsidR="006A37F0" w:rsidRPr="00FF476E">
              <w:rPr>
                <w:i/>
                <w:sz w:val="22"/>
                <w:szCs w:val="22"/>
              </w:rPr>
              <w:t>адачи</w:t>
            </w:r>
          </w:p>
        </w:tc>
      </w:tr>
      <w:tr w:rsidR="006A37F0" w:rsidRPr="00477260" w:rsidTr="00FF476E">
        <w:trPr>
          <w:trHeight w:val="508"/>
        </w:trPr>
        <w:tc>
          <w:tcPr>
            <w:tcW w:w="1985" w:type="dxa"/>
            <w:vMerge w:val="restart"/>
          </w:tcPr>
          <w:p w:rsidR="006A37F0" w:rsidRPr="00FF476E" w:rsidRDefault="006A37F0" w:rsidP="00ED72D7">
            <w:pPr>
              <w:autoSpaceDE w:val="0"/>
              <w:autoSpaceDN w:val="0"/>
              <w:adjustRightInd w:val="0"/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УК-6</w:t>
            </w:r>
          </w:p>
          <w:p w:rsidR="006A37F0" w:rsidRPr="00FF476E" w:rsidRDefault="006A37F0" w:rsidP="00ED72D7">
            <w:pPr>
              <w:tabs>
                <w:tab w:val="num" w:pos="176"/>
                <w:tab w:val="left" w:pos="426"/>
              </w:tabs>
              <w:ind w:left="34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</w:t>
            </w:r>
            <w:r w:rsidR="00FF476E" w:rsidRPr="00FF476E">
              <w:rPr>
                <w:i/>
                <w:sz w:val="22"/>
                <w:szCs w:val="22"/>
              </w:rPr>
              <w:t xml:space="preserve"> </w:t>
            </w:r>
            <w:r w:rsidRPr="00FF476E">
              <w:rPr>
                <w:i/>
                <w:sz w:val="22"/>
                <w:szCs w:val="22"/>
              </w:rPr>
              <w:t xml:space="preserve">образования в течение всей </w:t>
            </w:r>
            <w:r w:rsidRPr="00FF476E">
              <w:rPr>
                <w:i/>
                <w:sz w:val="22"/>
                <w:szCs w:val="22"/>
              </w:rPr>
              <w:lastRenderedPageBreak/>
              <w:t>жизни</w:t>
            </w:r>
          </w:p>
        </w:tc>
        <w:tc>
          <w:tcPr>
            <w:tcW w:w="2693" w:type="dxa"/>
          </w:tcPr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lastRenderedPageBreak/>
              <w:t>УК-6.1.</w:t>
            </w:r>
          </w:p>
          <w:p w:rsidR="006A37F0" w:rsidRPr="00FF476E" w:rsidRDefault="006A37F0" w:rsidP="006A37F0">
            <w:pPr>
              <w:tabs>
                <w:tab w:val="num" w:pos="1"/>
                <w:tab w:val="left" w:pos="426"/>
                <w:tab w:val="left" w:pos="851"/>
              </w:tabs>
              <w:ind w:left="1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 xml:space="preserve">Знает основные принципы самовоспитания и самообразования, профессионального и личностного развития с учетом интересов общества </w:t>
            </w:r>
          </w:p>
        </w:tc>
        <w:tc>
          <w:tcPr>
            <w:tcW w:w="3119" w:type="dxa"/>
          </w:tcPr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Знать:</w:t>
            </w:r>
          </w:p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Причинно-следственные связи в формировании и развитии личности человека, сущность внутренней субъективной психической реальности, которая, наряду с объективной реальностью, определяет поведение человека.</w:t>
            </w:r>
          </w:p>
          <w:p w:rsidR="006A37F0" w:rsidRPr="00FF476E" w:rsidRDefault="006A37F0" w:rsidP="00FF476E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:rsidR="006A37F0" w:rsidRPr="00FF476E" w:rsidRDefault="00FF476E" w:rsidP="00ED72D7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С</w:t>
            </w:r>
            <w:r w:rsidR="006A37F0" w:rsidRPr="00FF476E">
              <w:rPr>
                <w:i/>
                <w:sz w:val="22"/>
                <w:szCs w:val="22"/>
              </w:rPr>
              <w:t>обеседование</w:t>
            </w:r>
          </w:p>
        </w:tc>
      </w:tr>
      <w:tr w:rsidR="006A37F0" w:rsidRPr="00477260" w:rsidTr="00FF476E">
        <w:trPr>
          <w:trHeight w:val="5796"/>
        </w:trPr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A37F0" w:rsidRPr="00FF476E" w:rsidRDefault="006A37F0" w:rsidP="00ED72D7">
            <w:pPr>
              <w:autoSpaceDE w:val="0"/>
              <w:autoSpaceDN w:val="0"/>
              <w:adjustRightInd w:val="0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6A37F0" w:rsidRPr="00FF476E" w:rsidRDefault="006A37F0" w:rsidP="006A37F0">
            <w:pPr>
              <w:tabs>
                <w:tab w:val="left" w:pos="851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УК-6.2.</w:t>
            </w:r>
          </w:p>
          <w:p w:rsidR="006A37F0" w:rsidRPr="00FF476E" w:rsidRDefault="00FF476E" w:rsidP="006A37F0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 xml:space="preserve">Умеет </w:t>
            </w:r>
            <w:r w:rsidRPr="00FF476E">
              <w:rPr>
                <w:i/>
                <w:iCs/>
                <w:sz w:val="22"/>
                <w:szCs w:val="22"/>
              </w:rPr>
              <w:t xml:space="preserve">планировать свое рабочее время и время для саморазвития, </w:t>
            </w:r>
            <w:r w:rsidRPr="00FF476E">
              <w:rPr>
                <w:i/>
                <w:sz w:val="22"/>
                <w:szCs w:val="22"/>
              </w:rPr>
      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 </w:t>
            </w:r>
            <w:r w:rsidRPr="00FF476E">
              <w:rPr>
                <w:i/>
                <w:sz w:val="22"/>
                <w:szCs w:val="22"/>
                <w:highlight w:val="white"/>
              </w:rPr>
              <w:t>и потребностей общества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A37F0" w:rsidRPr="00FF476E" w:rsidRDefault="006A37F0" w:rsidP="00ED72D7">
            <w:pPr>
              <w:tabs>
                <w:tab w:val="left" w:pos="851"/>
              </w:tabs>
              <w:spacing w:before="120"/>
              <w:ind w:left="0" w:firstLine="0"/>
              <w:rPr>
                <w:b/>
                <w:i/>
                <w:sz w:val="22"/>
                <w:szCs w:val="22"/>
              </w:rPr>
            </w:pPr>
            <w:r w:rsidRPr="00FF476E">
              <w:rPr>
                <w:b/>
                <w:i/>
                <w:sz w:val="22"/>
                <w:szCs w:val="22"/>
              </w:rPr>
              <w:t>Уметь:</w:t>
            </w:r>
          </w:p>
          <w:p w:rsidR="006A37F0" w:rsidRPr="00FF476E" w:rsidRDefault="006A37F0" w:rsidP="00ED72D7">
            <w:pPr>
              <w:tabs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Принимать решения, делать выбор, на основе осознанного, осмысленного отбора информации в соответствии с личностно и социально значимыми целями и ценностями.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A37F0" w:rsidRPr="00FF476E" w:rsidRDefault="00FF476E" w:rsidP="00ED72D7">
            <w:pPr>
              <w:tabs>
                <w:tab w:val="num" w:pos="1"/>
                <w:tab w:val="left" w:pos="426"/>
              </w:tabs>
              <w:ind w:left="0" w:firstLine="142"/>
              <w:rPr>
                <w:i/>
                <w:sz w:val="22"/>
                <w:szCs w:val="22"/>
              </w:rPr>
            </w:pPr>
            <w:r w:rsidRPr="00FF476E">
              <w:rPr>
                <w:i/>
                <w:sz w:val="22"/>
                <w:szCs w:val="22"/>
              </w:rPr>
              <w:t>Т</w:t>
            </w:r>
            <w:r w:rsidR="006A37F0" w:rsidRPr="00FF476E">
              <w:rPr>
                <w:i/>
                <w:sz w:val="22"/>
                <w:szCs w:val="22"/>
              </w:rPr>
              <w:t>ест</w:t>
            </w:r>
          </w:p>
        </w:tc>
      </w:tr>
    </w:tbl>
    <w:p w:rsidR="00702B75" w:rsidRDefault="00702B75" w:rsidP="00702B75">
      <w:pPr>
        <w:spacing w:before="120"/>
        <w:ind w:firstLine="0"/>
        <w:jc w:val="right"/>
      </w:pPr>
    </w:p>
    <w:p w:rsidR="00702B75" w:rsidRDefault="00702B75" w:rsidP="00702B75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A1BF6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702B75" w:rsidRPr="00EA1BF6" w:rsidRDefault="00702B75" w:rsidP="00702B75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3.1. Трудоемкость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5"/>
        <w:gridCol w:w="2636"/>
      </w:tblGrid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77" w:type="pct"/>
            <w:shd w:val="clear" w:color="auto" w:fill="auto"/>
          </w:tcPr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обучения,</w:t>
            </w:r>
          </w:p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A37F0">
              <w:rPr>
                <w:b/>
              </w:rPr>
              <w:t>7</w:t>
            </w:r>
          </w:p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16 </w:t>
            </w:r>
          </w:p>
          <w:p w:rsidR="00702B75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0</w:t>
            </w:r>
          </w:p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702B75" w:rsidRPr="00A856CF" w:rsidTr="00ED72D7">
        <w:tc>
          <w:tcPr>
            <w:tcW w:w="3623" w:type="pct"/>
            <w:shd w:val="clear" w:color="auto" w:fill="auto"/>
          </w:tcPr>
          <w:p w:rsidR="00702B75" w:rsidRPr="00A856CF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– </w:t>
            </w:r>
            <w:r>
              <w:rPr>
                <w:b/>
                <w:color w:val="000000"/>
              </w:rPr>
              <w:t>зачет</w:t>
            </w:r>
          </w:p>
        </w:tc>
        <w:tc>
          <w:tcPr>
            <w:tcW w:w="1377" w:type="pct"/>
            <w:shd w:val="clear" w:color="auto" w:fill="auto"/>
          </w:tcPr>
          <w:p w:rsidR="00702B75" w:rsidRPr="00134072" w:rsidRDefault="00702B75" w:rsidP="00ED72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yellow"/>
              </w:rPr>
            </w:pPr>
          </w:p>
        </w:tc>
      </w:tr>
    </w:tbl>
    <w:p w:rsidR="00702B75" w:rsidRDefault="00702B75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Default="00600FE4" w:rsidP="00702B75">
      <w:pPr>
        <w:tabs>
          <w:tab w:val="left" w:pos="4453"/>
        </w:tabs>
        <w:ind w:left="0"/>
      </w:pPr>
    </w:p>
    <w:p w:rsidR="00600FE4" w:rsidRPr="001A74C5" w:rsidRDefault="00600FE4" w:rsidP="00702B75">
      <w:pPr>
        <w:tabs>
          <w:tab w:val="left" w:pos="4453"/>
        </w:tabs>
        <w:ind w:left="0"/>
      </w:pPr>
    </w:p>
    <w:p w:rsidR="00702B75" w:rsidRDefault="00702B75" w:rsidP="00702B75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lastRenderedPageBreak/>
        <w:t>3.2.</w:t>
      </w:r>
      <w:r w:rsidRPr="005057BB">
        <w:rPr>
          <w:b/>
        </w:rPr>
        <w:t xml:space="preserve"> Содержание дисциплины</w:t>
      </w:r>
    </w:p>
    <w:tbl>
      <w:tblPr>
        <w:tblW w:w="9621" w:type="dxa"/>
        <w:tblInd w:w="91" w:type="dxa"/>
        <w:tblLook w:val="04A0"/>
      </w:tblPr>
      <w:tblGrid>
        <w:gridCol w:w="3419"/>
        <w:gridCol w:w="952"/>
        <w:gridCol w:w="809"/>
        <w:gridCol w:w="848"/>
        <w:gridCol w:w="944"/>
        <w:gridCol w:w="828"/>
        <w:gridCol w:w="1821"/>
      </w:tblGrid>
      <w:tr w:rsidR="000F192B" w:rsidRPr="000F192B" w:rsidTr="000F192B">
        <w:trPr>
          <w:trHeight w:val="39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 том числе…</w:t>
            </w:r>
          </w:p>
        </w:tc>
      </w:tr>
      <w:tr w:rsidR="000F192B" w:rsidRPr="000F192B" w:rsidTr="000F192B">
        <w:trPr>
          <w:trHeight w:val="54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Контактная работа</w:t>
            </w:r>
            <w:r w:rsidRPr="000F192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аудиторная работа во взаимодействии с преподавателем</w:t>
            </w:r>
            <w:r w:rsidRPr="000F192B">
              <w:rPr>
                <w:rFonts w:eastAsia="Calibri"/>
                <w:color w:val="000000"/>
                <w:sz w:val="20"/>
                <w:szCs w:val="20"/>
              </w:rPr>
              <w:t xml:space="preserve"> (часы)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0F192B" w:rsidRPr="000F192B" w:rsidTr="000F192B">
        <w:trPr>
          <w:trHeight w:val="168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Занятия семинарского типа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Всего контактных часов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92B" w:rsidRPr="000F192B" w:rsidTr="000F192B">
        <w:trPr>
          <w:trHeight w:val="3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</w:tr>
      <w:tr w:rsidR="000F192B" w:rsidRPr="000F192B" w:rsidTr="000F192B">
        <w:trPr>
          <w:trHeight w:val="6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1. Психология, как наука; место психологии в системе наук. Система педагогического знания.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6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2. Отрасли и этапы развития психологии. Методология психологии и педагогики.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3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3. Основные школы в психологии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3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4. Познавательные процессы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3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5. Психические процессы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</w:tr>
      <w:tr w:rsidR="000F192B" w:rsidRPr="000F192B" w:rsidTr="000F192B">
        <w:trPr>
          <w:trHeight w:val="3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6. Психические состояния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</w:tr>
      <w:tr w:rsidR="000F192B" w:rsidRPr="000F192B" w:rsidTr="000F192B">
        <w:trPr>
          <w:trHeight w:val="3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7. Психические свойства.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0F192B" w:rsidRPr="000F192B" w:rsidTr="000F192B">
        <w:trPr>
          <w:trHeight w:val="3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8. Общение и деятельность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3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10. Педагогические категории, педагогический процесс, методы педагогического воздействия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6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Тема 11. Психология и педагогика при преподавании математики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0F192B" w:rsidRPr="000F192B" w:rsidTr="000F192B">
        <w:trPr>
          <w:trHeight w:val="3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b/>
                <w:bCs/>
                <w:color w:val="000000"/>
                <w:sz w:val="20"/>
                <w:szCs w:val="20"/>
              </w:rPr>
              <w:t>Текущий контроль (КСР)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0F192B" w:rsidRPr="000F192B" w:rsidTr="000F192B">
        <w:trPr>
          <w:trHeight w:val="3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b/>
                <w:bCs/>
                <w:color w:val="000000"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0F192B" w:rsidRDefault="000F192B" w:rsidP="000F192B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0F192B" w:rsidRPr="00600FE4" w:rsidTr="000F192B">
        <w:trPr>
          <w:trHeight w:val="3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2B" w:rsidRPr="000F192B" w:rsidRDefault="000F192B" w:rsidP="000F192B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F192B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rFonts w:eastAsia="Calibri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rFonts w:eastAsia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rFonts w:eastAsia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2B" w:rsidRPr="00600FE4" w:rsidRDefault="000F192B" w:rsidP="000F192B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00FE4">
              <w:rPr>
                <w:rFonts w:eastAsia="Calibri"/>
                <w:b/>
                <w:color w:val="000000"/>
                <w:sz w:val="20"/>
                <w:szCs w:val="20"/>
              </w:rPr>
              <w:t>55</w:t>
            </w:r>
          </w:p>
        </w:tc>
      </w:tr>
    </w:tbl>
    <w:p w:rsidR="00702B75" w:rsidRDefault="00702B75" w:rsidP="00702B75">
      <w:pPr>
        <w:ind w:left="0" w:firstLine="0"/>
      </w:pPr>
      <w:r w:rsidRPr="00833899">
        <w:t xml:space="preserve">Текущий контроль успеваемости реализуется в рамках занятий </w:t>
      </w:r>
      <w:r>
        <w:t xml:space="preserve">лекционного </w:t>
      </w:r>
      <w:r w:rsidRPr="00833899">
        <w:t>типа</w:t>
      </w:r>
      <w:r>
        <w:t>.</w:t>
      </w:r>
    </w:p>
    <w:p w:rsidR="00702B75" w:rsidRDefault="00702B75" w:rsidP="00702B75">
      <w:pPr>
        <w:ind w:left="0" w:firstLine="0"/>
        <w:jc w:val="left"/>
      </w:pPr>
      <w:r w:rsidRPr="00833899">
        <w:t xml:space="preserve">Промежуточная аттестация проходит в форме </w:t>
      </w:r>
      <w:r>
        <w:t xml:space="preserve">теста и выполнения заданий </w:t>
      </w:r>
      <w:r w:rsidRPr="00833899">
        <w:t>(</w:t>
      </w:r>
      <w:r>
        <w:t>зачет</w:t>
      </w:r>
      <w:r w:rsidRPr="00833899">
        <w:t>).</w:t>
      </w:r>
    </w:p>
    <w:p w:rsidR="00702B75" w:rsidRDefault="00702B75" w:rsidP="00702B75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02B75" w:rsidRPr="00833899" w:rsidRDefault="00702B75" w:rsidP="00702B75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3389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702B75" w:rsidRPr="00ED72D7" w:rsidRDefault="00702B75" w:rsidP="00702B75">
      <w:pPr>
        <w:ind w:left="0"/>
      </w:pPr>
      <w:r w:rsidRPr="001A74C5">
        <w:t>В процессе преподавания дисциплины аудиторная работа проходит в форме лекционных. В процессе преподавания дисциплины используются современные методы преподавания и образовательные технологии. Из традиционных методов преподавания используются: лекция, рассказ по теме. Из активных и интерактивных методов преподавания используются различные методы обсуждения индивидуальных случаев и результатов психодиагностики, различных точек зрения на актуальные проблемы, дискуссии по спорным вопросам, совместное обсуждение просмотр</w:t>
      </w:r>
      <w:r>
        <w:t xml:space="preserve">енных видеоматериалов по теме. </w:t>
      </w:r>
    </w:p>
    <w:p w:rsidR="00702B75" w:rsidRDefault="00702B75" w:rsidP="00702B75">
      <w:pPr>
        <w:ind w:left="0" w:firstLine="284"/>
      </w:pPr>
      <w:r w:rsidRPr="00816168">
        <w:t>Самостоятельная работа студента при изучении дисциплины «Исследование операций» включает выполнение заданий под контролем преподавателя, решение домашних заданий и подго</w:t>
      </w:r>
      <w:r>
        <w:t>товку к зачету</w:t>
      </w:r>
      <w:r w:rsidRPr="00816168">
        <w:t>.</w:t>
      </w:r>
    </w:p>
    <w:p w:rsidR="00702B75" w:rsidRPr="00837160" w:rsidRDefault="00702B75" w:rsidP="00702B75">
      <w:pPr>
        <w:ind w:left="0" w:firstLine="284"/>
        <w:rPr>
          <w:b/>
        </w:rPr>
      </w:pPr>
      <w:r w:rsidRPr="00837160">
        <w:rPr>
          <w:b/>
        </w:rPr>
        <w:t>Вопросы из содержания рабочей программы дисциплины «Психология и педагогика», которые выносятся на самостоятельное изучение.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spacing w:before="240"/>
        <w:rPr>
          <w:snapToGrid w:val="0"/>
        </w:rPr>
      </w:pPr>
      <w:r w:rsidRPr="00837160">
        <w:rPr>
          <w:snapToGrid w:val="0"/>
        </w:rPr>
        <w:lastRenderedPageBreak/>
        <w:t>Педагогика как наука. Отрасли педагогики. Методы педагогики.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Представления древних философов о душе. Психология сознания.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Поведение как предмет психологии. Бихевиоризм.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Психоаналитическое направление в психологии.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Возникновение и развитие психики.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Биологические основы психики.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Восприятие пространства, времени и движения. Факторы, оказывающие влияние на восприятие.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 xml:space="preserve">Механизмы памяти: психологические, физиологические, биохимические теории 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Общее понятие о языке. Функции языка. Отличие языка и речи.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Общее понятие о речи. Функции речи. Виды речи. Развитие речи у детей.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Понятие о воображении. Виды воображения. Механизмы воображения. Формы преобразования представлений. Влияние воображения на организменные процессы.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Мышление как высшая форма познавательной деятельности. Основные характеристики мышления. Развитие мышления в фило- и онтогенезе. Связь мышления с другими психическими процессами.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Мыслительные операции. Этапы решения мыслительных задач. Формы мышления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Классификации мышления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Направленность личности.</w:t>
      </w:r>
    </w:p>
    <w:p w:rsidR="00702B75" w:rsidRPr="00837160" w:rsidRDefault="00702B75" w:rsidP="00702B75">
      <w:pPr>
        <w:widowControl w:val="0"/>
        <w:numPr>
          <w:ilvl w:val="0"/>
          <w:numId w:val="18"/>
        </w:numPr>
        <w:rPr>
          <w:snapToGrid w:val="0"/>
        </w:rPr>
      </w:pPr>
      <w:r w:rsidRPr="00837160">
        <w:rPr>
          <w:snapToGrid w:val="0"/>
        </w:rPr>
        <w:t>Представления о личности различных психологических школ и направлений</w:t>
      </w:r>
    </w:p>
    <w:p w:rsidR="00702B75" w:rsidRPr="00837160" w:rsidRDefault="00702B75" w:rsidP="00702B75">
      <w:pPr>
        <w:numPr>
          <w:ilvl w:val="0"/>
          <w:numId w:val="18"/>
        </w:numPr>
      </w:pPr>
      <w:r w:rsidRPr="00837160">
        <w:t>Характер как форма поведения личности, как индивидуальный жизненный стиль.</w:t>
      </w:r>
    </w:p>
    <w:p w:rsidR="00702B75" w:rsidRDefault="00702B75" w:rsidP="00702B75">
      <w:pPr>
        <w:numPr>
          <w:ilvl w:val="0"/>
          <w:numId w:val="18"/>
        </w:numPr>
      </w:pPr>
      <w:r w:rsidRPr="00837160">
        <w:t>Виды интеллекта: академический, эмоциональный, социальный, практический.</w:t>
      </w:r>
    </w:p>
    <w:p w:rsidR="00702B75" w:rsidRDefault="00702B75" w:rsidP="00702B75">
      <w:pPr>
        <w:numPr>
          <w:ilvl w:val="0"/>
          <w:numId w:val="18"/>
        </w:numPr>
      </w:pPr>
      <w:r w:rsidRPr="00837160">
        <w:t>Общение и деятельность</w:t>
      </w:r>
    </w:p>
    <w:p w:rsidR="00702B75" w:rsidRDefault="00702B75" w:rsidP="00702B75">
      <w:pPr>
        <w:numPr>
          <w:ilvl w:val="0"/>
          <w:numId w:val="18"/>
        </w:numPr>
      </w:pPr>
      <w:r w:rsidRPr="00837160">
        <w:t>Педагогические кат</w:t>
      </w:r>
      <w:r>
        <w:t>егории, педагогический процесс.</w:t>
      </w:r>
    </w:p>
    <w:p w:rsidR="00702B75" w:rsidRDefault="00702B75" w:rsidP="00702B75">
      <w:pPr>
        <w:numPr>
          <w:ilvl w:val="0"/>
          <w:numId w:val="18"/>
        </w:numPr>
      </w:pPr>
      <w:r>
        <w:t>М</w:t>
      </w:r>
      <w:r w:rsidRPr="00837160">
        <w:t>етоды педагогического воздействия</w:t>
      </w:r>
    </w:p>
    <w:p w:rsidR="00702B75" w:rsidRDefault="00702B75" w:rsidP="00702B75">
      <w:pPr>
        <w:ind w:left="720" w:firstLine="0"/>
        <w:rPr>
          <w:u w:val="single"/>
        </w:rPr>
      </w:pPr>
    </w:p>
    <w:p w:rsidR="00702B75" w:rsidRDefault="00702B75" w:rsidP="00702B75">
      <w:pPr>
        <w:ind w:left="720" w:firstLine="0"/>
      </w:pPr>
      <w:r w:rsidRPr="00837160">
        <w:rPr>
          <w:u w:val="single"/>
        </w:rPr>
        <w:t>Список литературы</w:t>
      </w:r>
      <w:r w:rsidRPr="000C5882">
        <w:t>:</w:t>
      </w:r>
    </w:p>
    <w:p w:rsidR="00702B75" w:rsidRPr="00C840A5" w:rsidRDefault="00702B75" w:rsidP="00702B75">
      <w:pPr>
        <w:numPr>
          <w:ilvl w:val="0"/>
          <w:numId w:val="19"/>
        </w:numPr>
      </w:pPr>
      <w:r w:rsidRPr="00423759">
        <w:rPr>
          <w:color w:val="000000"/>
        </w:rPr>
        <w:t>Психология : учеб. / отв. ред. А. А. Крылов. – 2-е изд, перераб. и доп. – М. : Проспект, 2012. – 752 с.</w:t>
      </w:r>
    </w:p>
    <w:p w:rsidR="00702B75" w:rsidRDefault="00702B75" w:rsidP="00702B75">
      <w:pPr>
        <w:numPr>
          <w:ilvl w:val="0"/>
          <w:numId w:val="19"/>
        </w:numPr>
      </w:pPr>
      <w:r w:rsidRPr="00423759">
        <w:rPr>
          <w:color w:val="000000"/>
        </w:rPr>
        <w:t>Личко А.Е. Типы акцентуаций характера и психопатий у подростков. – М: ООО АПРЕЛЬ ПРЕСС, ЗАО Изд-во ЭКСМО-ПРЕСС,1990. – 416г.</w:t>
      </w:r>
    </w:p>
    <w:p w:rsidR="00702B75" w:rsidRPr="00353BA1" w:rsidRDefault="00702B75" w:rsidP="00702B75">
      <w:pPr>
        <w:numPr>
          <w:ilvl w:val="0"/>
          <w:numId w:val="19"/>
        </w:numPr>
      </w:pPr>
      <w:r w:rsidRPr="00423759">
        <w:rPr>
          <w:color w:val="000000"/>
        </w:rPr>
        <w:t>Маклаков, А. Г. Общая психология : учеб. для вузов. / А. Г. Маклаков. – СПб: Питер, 2007. – 592 с. – (Гриф МО). Глава 24 «Темперамент». Глава 25 «Характер»</w:t>
      </w:r>
      <w:r>
        <w:rPr>
          <w:color w:val="000000"/>
        </w:rPr>
        <w:t>.</w:t>
      </w:r>
    </w:p>
    <w:p w:rsidR="00702B75" w:rsidRPr="000B139D" w:rsidRDefault="00702B75" w:rsidP="00702B75">
      <w:pPr>
        <w:numPr>
          <w:ilvl w:val="0"/>
          <w:numId w:val="19"/>
        </w:numPr>
      </w:pPr>
      <w:r w:rsidRPr="000B139D">
        <w:t xml:space="preserve">Немов Р.С. Общая психология в 3 т. Том </w:t>
      </w:r>
      <w:r w:rsidRPr="000B139D">
        <w:rPr>
          <w:lang w:val="en-US"/>
        </w:rPr>
        <w:t>III</w:t>
      </w:r>
      <w:r w:rsidRPr="000B139D">
        <w:t>. 6-е изд., пер. и доп. Учебник и практикум для академического бакалавриата. Год: 2017/ Гриф УМО ВО. Электронная библиотека ЮРАЙТ. Книга доступна в электронной библиотечной системе biblio-online.ru</w:t>
      </w:r>
    </w:p>
    <w:p w:rsidR="00702B75" w:rsidRPr="00F24AC0" w:rsidRDefault="00702B75" w:rsidP="00702B75">
      <w:pPr>
        <w:numPr>
          <w:ilvl w:val="0"/>
          <w:numId w:val="19"/>
        </w:numPr>
        <w:rPr>
          <w:color w:val="000000"/>
        </w:rPr>
      </w:pPr>
      <w:r w:rsidRPr="00423759">
        <w:rPr>
          <w:color w:val="000000"/>
        </w:rPr>
        <w:t>Робертс Р. Д., Мэттьюс Дж., Зайднер М., Люсин Д. В. Эмоциональный интеллект: проблемы теории, измерения и применения на практике // Психология. Журнал Высшей школы экономики. Т. 1, № 4, 2004. С. 3 - 26.</w:t>
      </w:r>
    </w:p>
    <w:p w:rsidR="00702B75" w:rsidRDefault="00702B75" w:rsidP="00702B75">
      <w:pPr>
        <w:numPr>
          <w:ilvl w:val="0"/>
          <w:numId w:val="19"/>
        </w:numPr>
      </w:pPr>
      <w:r>
        <w:t>Рубинштейн С.Л. Основы общей психологии. СПб: Изд-во: Питер, 2002 г.</w:t>
      </w:r>
      <w:r w:rsidRPr="0040553C">
        <w:t xml:space="preserve"> 720 с</w:t>
      </w:r>
    </w:p>
    <w:p w:rsidR="00702B75" w:rsidRPr="0049714B" w:rsidRDefault="00702B75" w:rsidP="00702B75">
      <w:pPr>
        <w:ind w:left="0"/>
      </w:pPr>
    </w:p>
    <w:p w:rsidR="00702B75" w:rsidRPr="00833899" w:rsidRDefault="00702B75" w:rsidP="00702B75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3389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дисциплине, включающий:</w:t>
      </w:r>
    </w:p>
    <w:p w:rsidR="00702B75" w:rsidRPr="0016106F" w:rsidRDefault="00702B75" w:rsidP="00702B75">
      <w:pPr>
        <w:tabs>
          <w:tab w:val="left" w:pos="993"/>
          <w:tab w:val="left" w:pos="1276"/>
        </w:tabs>
        <w:spacing w:line="276" w:lineRule="auto"/>
        <w:ind w:left="360" w:firstLine="0"/>
        <w:jc w:val="left"/>
        <w:rPr>
          <w:b/>
          <w:sz w:val="18"/>
        </w:rPr>
      </w:pPr>
      <w:r>
        <w:rPr>
          <w:b/>
        </w:rPr>
        <w:t xml:space="preserve">5.1. </w:t>
      </w:r>
      <w:r w:rsidRPr="0016106F">
        <w:rPr>
          <w:b/>
        </w:rPr>
        <w:t>Описание шкал оценивания результатов обучения по дисциплине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305"/>
        <w:gridCol w:w="1134"/>
        <w:gridCol w:w="993"/>
        <w:gridCol w:w="1275"/>
      </w:tblGrid>
      <w:tr w:rsidR="00702B75" w:rsidRPr="00F52D95" w:rsidTr="00ED72D7">
        <w:tc>
          <w:tcPr>
            <w:tcW w:w="1419" w:type="dxa"/>
            <w:vMerge w:val="restart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533" w:type="dxa"/>
            <w:gridSpan w:val="7"/>
          </w:tcPr>
          <w:p w:rsidR="00702B75" w:rsidRPr="004B76EF" w:rsidRDefault="00702B75" w:rsidP="00ED72D7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02B75" w:rsidRPr="00F52D95" w:rsidTr="00ED72D7">
        <w:tc>
          <w:tcPr>
            <w:tcW w:w="1419" w:type="dxa"/>
            <w:vMerge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134" w:type="dxa"/>
          </w:tcPr>
          <w:p w:rsidR="00702B7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очень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993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702B75" w:rsidRPr="00F52D95" w:rsidTr="00ED72D7">
        <w:tc>
          <w:tcPr>
            <w:tcW w:w="1419" w:type="dxa"/>
            <w:vMerge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5983" w:type="dxa"/>
            <w:gridSpan w:val="5"/>
            <w:vAlign w:val="center"/>
          </w:tcPr>
          <w:p w:rsidR="00702B75" w:rsidRPr="00F52D95" w:rsidRDefault="00702B75" w:rsidP="00ED72D7">
            <w:pPr>
              <w:ind w:left="0" w:right="294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702B75" w:rsidRPr="00F52D95" w:rsidTr="00ED72D7">
        <w:tc>
          <w:tcPr>
            <w:tcW w:w="1419" w:type="dxa"/>
            <w:vAlign w:val="center"/>
          </w:tcPr>
          <w:p w:rsidR="00702B75" w:rsidRPr="005F5E0A" w:rsidRDefault="00702B75" w:rsidP="00ED72D7">
            <w:pPr>
              <w:ind w:left="0" w:firstLine="0"/>
              <w:jc w:val="left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Отсутствие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теоретическогоматериала.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Минимально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допустимый уровень знаний. Допущено много негрубых ошибки.</w:t>
            </w:r>
          </w:p>
        </w:tc>
        <w:tc>
          <w:tcPr>
            <w:tcW w:w="130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134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993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знаний в объеме, превышающем программу подготовки. </w:t>
            </w:r>
          </w:p>
        </w:tc>
      </w:tr>
      <w:tr w:rsidR="00702B75" w:rsidRPr="00F52D95" w:rsidTr="00ED72D7">
        <w:tc>
          <w:tcPr>
            <w:tcW w:w="1419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lastRenderedPageBreak/>
              <w:t>Умения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34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993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 w:rsidR="00600FE4">
              <w:rPr>
                <w:color w:val="000000"/>
                <w:sz w:val="18"/>
                <w:szCs w:val="18"/>
              </w:rPr>
              <w:t>и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702B7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</w:t>
            </w:r>
            <w:r>
              <w:rPr>
                <w:color w:val="000000"/>
                <w:sz w:val="18"/>
                <w:szCs w:val="18"/>
              </w:rPr>
              <w:t>рированы все основные умения,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702B75" w:rsidRPr="00F52D95" w:rsidTr="00ED72D7">
        <w:trPr>
          <w:trHeight w:val="3108"/>
        </w:trPr>
        <w:tc>
          <w:tcPr>
            <w:tcW w:w="1419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  <w:highlight w:val="yellow"/>
              </w:rPr>
            </w:pPr>
          </w:p>
          <w:p w:rsidR="00702B75" w:rsidRPr="00F52D95" w:rsidRDefault="00702B75" w:rsidP="00ED72D7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702B75" w:rsidRPr="001A74C5" w:rsidRDefault="00702B75" w:rsidP="00702B75">
      <w:pPr>
        <w:jc w:val="center"/>
        <w:rPr>
          <w:color w:val="000000"/>
        </w:rPr>
      </w:pPr>
    </w:p>
    <w:p w:rsidR="00702B75" w:rsidRPr="001A74C5" w:rsidRDefault="00702B75" w:rsidP="00702B75">
      <w:pPr>
        <w:jc w:val="center"/>
        <w:rPr>
          <w:color w:val="000000"/>
        </w:rPr>
      </w:pPr>
      <w:r w:rsidRPr="001A74C5">
        <w:rPr>
          <w:color w:val="000000"/>
        </w:rPr>
        <w:t>КРИТЕРИИ ОЦЕНКИ ОТВЕТОВ НА КОНТРОЛЬНЫЙ ОПРОС И ВОПРОСЫ ТЕСТА</w:t>
      </w:r>
    </w:p>
    <w:p w:rsidR="00702B75" w:rsidRPr="001A74C5" w:rsidRDefault="00702B75" w:rsidP="00702B75">
      <w:pPr>
        <w:rPr>
          <w:color w:val="000000"/>
        </w:rPr>
      </w:pPr>
      <w:r>
        <w:rPr>
          <w:color w:val="000000"/>
        </w:rPr>
        <w:t>В случае оценки знаний методом тестирования, процедура оценки осуществляется следующим образом. З</w:t>
      </w:r>
      <w:r w:rsidRPr="001A74C5">
        <w:rPr>
          <w:color w:val="000000"/>
        </w:rPr>
        <w:t>а каждый полностью правильный и полный ответ начисляется один балл. Если ответ на вопрос неполный назначается 0,5 балла. В случае отсутствия ответа или в случае неправильного ответа, баллы не начисляются. Дал</w:t>
      </w:r>
      <w:r>
        <w:rPr>
          <w:color w:val="000000"/>
        </w:rPr>
        <w:t>ее набранные баллы суммируются. Зачет выставляется при наборе такого количества баллов, которое составляет не менее 50% от общего числа вопросов в тесте.</w:t>
      </w:r>
    </w:p>
    <w:p w:rsidR="00702B75" w:rsidRPr="001A74C5" w:rsidRDefault="00702B75" w:rsidP="00702B75">
      <w:pPr>
        <w:rPr>
          <w:color w:val="000000"/>
        </w:rPr>
      </w:pPr>
      <w:r>
        <w:rPr>
          <w:color w:val="000000"/>
        </w:rPr>
        <w:t>В случае письменного ответа на контрольный вопрос ответ засчитывается при полном правильном ответе на предложенный вопрос. Критерием правильности ответа является информация по этому вопросу, изложенная в рекомендованном обязательным для изучения учебнике (см список литературы). Приветствуется изложение большего объема информации из литературы, рекомендованной к изучению в качестве дополнительной.</w:t>
      </w:r>
    </w:p>
    <w:p w:rsidR="00702B75" w:rsidRDefault="00702B75" w:rsidP="00702B75">
      <w:pPr>
        <w:jc w:val="center"/>
        <w:rPr>
          <w:color w:val="000000"/>
        </w:rPr>
      </w:pPr>
    </w:p>
    <w:p w:rsidR="00702B75" w:rsidRDefault="00702B75" w:rsidP="00702B75">
      <w:pPr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p w:rsidR="00702B75" w:rsidRPr="001A74C5" w:rsidRDefault="00702B75" w:rsidP="00702B7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3"/>
        <w:gridCol w:w="2474"/>
        <w:gridCol w:w="5268"/>
      </w:tblGrid>
      <w:tr w:rsidR="00702B75" w:rsidRPr="001A74C5" w:rsidTr="00ED72D7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  <w:jc w:val="center"/>
            </w:pPr>
            <w:r w:rsidRPr="008C7CFA">
              <w:rPr>
                <w:b/>
                <w:snapToGrid w:val="0"/>
              </w:rPr>
              <w:t>Оценка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702B75" w:rsidRPr="001A74C5" w:rsidTr="00ED72D7"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>
              <w:t>Зачтено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Превосходно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 xml:space="preserve">Все компетенции (части компетенций), на </w:t>
            </w:r>
            <w:r w:rsidRPr="008C7CFA">
              <w:lastRenderedPageBreak/>
              <w:t>формирование которых направлена дисциплина, сформированы на уровне не ниже «превосходно»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>Студент прекрасно владеет необходимым по предмету объемом теоретического материала, может проиллюстрировать теоретический материал примерами из практической жизни и деятельности, хорошо ориентируется в основных психологических понятиях, умеет их анализировать, понимает и может объяснить их взаимосвязь. Видит структуру психологического знания во взаимосвязи с другими науками, в которых эти знания приложимы (например, в педагогике). При этом его знания явно превышают объем материала, полученного на лекциях и семинарских занятиях.</w:t>
            </w:r>
          </w:p>
        </w:tc>
      </w:tr>
      <w:tr w:rsidR="00702B75" w:rsidRPr="001A74C5" w:rsidTr="00ED72D7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Отлично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 xml:space="preserve">Студент прекрасно владеет необходимым по предмету объемом теоретического материала, может проиллюстрировать теоретический материал примерами из практической жизни и деятельности, хорошо ориентируется в основных психологических понятиях, умеет их анализировать, понимает и может объяснить их взаимосвязь. </w:t>
            </w:r>
          </w:p>
        </w:tc>
      </w:tr>
      <w:tr w:rsidR="00702B75" w:rsidRPr="001A74C5" w:rsidTr="00ED72D7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Очень хорошо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  <w:r>
              <w:t>.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>Студент прекрасно владеет необходимым по предмету объемом теоретического материала, может проиллюстрировать теоретический материал примерами из практической жизни и деятельности, хорошо ориентируется в основных психологических понятиях, умеет их анализировать, понимает и может объяснить их взаимосвязь. При этом допускается две-три незначительные погрешности и несущественные ошибки.</w:t>
            </w:r>
          </w:p>
        </w:tc>
      </w:tr>
      <w:tr w:rsidR="00702B75" w:rsidRPr="001A74C5" w:rsidTr="00ED72D7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Хорошо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  <w:r>
              <w:t>.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 xml:space="preserve">Студент владеет необходимым по предмету объемом теоретического материала, не всегда может проиллюстрировать теоретический </w:t>
            </w:r>
            <w:r w:rsidRPr="001A74C5">
              <w:lastRenderedPageBreak/>
              <w:t xml:space="preserve">материал примерами из практической жизни и деятельности, хорошо ориентируется в основных психологических понятиях, умеет их анализировать, понимает и может объяснить их взаимосвязь. При этом допускается  две –три значительные ошибки. </w:t>
            </w:r>
          </w:p>
        </w:tc>
      </w:tr>
      <w:tr w:rsidR="00702B75" w:rsidRPr="001A74C5" w:rsidTr="00ED72D7"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Удовлетворительно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  <w:r>
              <w:t>.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>Студент воспроизводит минимум знаний по предмету, не может проиллюстрировать теоретический материал примерами из практической жизни и деятельности, допускает ошибки в объяснении основных психологических понятий, не понимает и не может объяснить их взаимосвязь.</w:t>
            </w:r>
          </w:p>
        </w:tc>
      </w:tr>
      <w:tr w:rsidR="00702B75" w:rsidRPr="001A74C5" w:rsidTr="00ED72D7"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>
              <w:t>Не зачтено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Неудовлетворительно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  <w:r>
              <w:t>.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 xml:space="preserve">Студент не демонстрирует необходимого по предмету объема знаний, но пытается рассуждать исходя из здравого смысла. </w:t>
            </w:r>
          </w:p>
        </w:tc>
      </w:tr>
      <w:tr w:rsidR="00702B75" w:rsidRPr="001A74C5" w:rsidTr="00ED72D7"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Pr="001A74C5" w:rsidRDefault="00702B75" w:rsidP="00ED72D7">
            <w:pPr>
              <w:ind w:left="0" w:firstLine="0"/>
            </w:pPr>
            <w:r w:rsidRPr="001A74C5">
              <w:t>Плохо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75" w:rsidRDefault="00702B75" w:rsidP="00ED72D7">
            <w:pPr>
              <w:ind w:left="0" w:firstLine="0"/>
            </w:pPr>
            <w:r w:rsidRPr="008C7CFA">
              <w:t>Хотя бы одна компетенция сформирована на уровне «плохо»</w:t>
            </w:r>
            <w:r>
              <w:t>.</w:t>
            </w:r>
          </w:p>
          <w:p w:rsidR="00702B75" w:rsidRPr="001A74C5" w:rsidRDefault="00702B75" w:rsidP="00ED72D7">
            <w:pPr>
              <w:ind w:left="0" w:firstLine="0"/>
            </w:pPr>
            <w:r w:rsidRPr="001A74C5">
              <w:t>Студент не демонстрирует необходимого по предмету объема знаний и/или отказывается отвечать по билету. Студент не выполнял учебную работу в течение семестра (не посещал лекций, практических и семинарских занятий, не выполнял самостоятельную работу по предмету, не прошел текущий контроль знаний)</w:t>
            </w:r>
          </w:p>
        </w:tc>
      </w:tr>
    </w:tbl>
    <w:p w:rsidR="00702B75" w:rsidRPr="001A74C5" w:rsidRDefault="00702B75" w:rsidP="00702B75">
      <w:pPr>
        <w:ind w:firstLine="0"/>
      </w:pPr>
    </w:p>
    <w:p w:rsidR="00702B75" w:rsidRPr="00543B6A" w:rsidRDefault="00702B75" w:rsidP="00702B75">
      <w:pPr>
        <w:pStyle w:val="ad"/>
        <w:numPr>
          <w:ilvl w:val="1"/>
          <w:numId w:val="28"/>
        </w:numPr>
        <w:tabs>
          <w:tab w:val="left" w:pos="993"/>
          <w:tab w:val="left" w:pos="1276"/>
        </w:tabs>
        <w:spacing w:line="276" w:lineRule="auto"/>
        <w:jc w:val="left"/>
        <w:rPr>
          <w:b/>
        </w:rPr>
      </w:pPr>
      <w:r w:rsidRPr="00543B6A">
        <w:rPr>
          <w:b/>
        </w:rPr>
        <w:t>Типовые контрольные задания или иные материалы, необходимые для оценки результатов обучения</w:t>
      </w:r>
    </w:p>
    <w:p w:rsidR="00702B75" w:rsidRPr="008B3E0E" w:rsidRDefault="00702B75" w:rsidP="00702B75">
      <w:pPr>
        <w:pStyle w:val="ad"/>
        <w:numPr>
          <w:ilvl w:val="2"/>
          <w:numId w:val="28"/>
        </w:numPr>
        <w:tabs>
          <w:tab w:val="left" w:pos="993"/>
          <w:tab w:val="left" w:pos="1276"/>
        </w:tabs>
        <w:spacing w:line="276" w:lineRule="auto"/>
        <w:jc w:val="left"/>
      </w:pPr>
      <w:r w:rsidRPr="00242B00">
        <w:rPr>
          <w:b/>
          <w:color w:val="000000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759"/>
        <w:gridCol w:w="2386"/>
      </w:tblGrid>
      <w:tr w:rsidR="008B3E0E" w:rsidRPr="00045DA2" w:rsidTr="00934172">
        <w:tc>
          <w:tcPr>
            <w:tcW w:w="0" w:type="auto"/>
          </w:tcPr>
          <w:p w:rsidR="008B3E0E" w:rsidRPr="00045DA2" w:rsidRDefault="008B3E0E" w:rsidP="00934172">
            <w:pPr>
              <w:autoSpaceDE w:val="0"/>
              <w:autoSpaceDN w:val="0"/>
              <w:adjustRightInd w:val="0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8B3E0E" w:rsidRPr="00045DA2" w:rsidRDefault="008B3E0E" w:rsidP="0093417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45DA2">
              <w:rPr>
                <w:bCs/>
                <w:sz w:val="22"/>
                <w:szCs w:val="22"/>
              </w:rPr>
              <w:t>Вопрос</w:t>
            </w:r>
          </w:p>
        </w:tc>
        <w:tc>
          <w:tcPr>
            <w:tcW w:w="0" w:type="auto"/>
          </w:tcPr>
          <w:p w:rsidR="008B3E0E" w:rsidRPr="00045DA2" w:rsidRDefault="008B3E0E" w:rsidP="0093417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45DA2">
              <w:rPr>
                <w:bCs/>
                <w:sz w:val="22"/>
                <w:szCs w:val="22"/>
              </w:rPr>
              <w:t xml:space="preserve">Код </w:t>
            </w:r>
            <w:r>
              <w:rPr>
                <w:bCs/>
                <w:sz w:val="22"/>
                <w:szCs w:val="22"/>
              </w:rPr>
              <w:t xml:space="preserve">контролирующей </w:t>
            </w:r>
            <w:r w:rsidRPr="00045DA2">
              <w:rPr>
                <w:bCs/>
                <w:sz w:val="22"/>
                <w:szCs w:val="22"/>
              </w:rPr>
              <w:t>компетенции</w:t>
            </w:r>
          </w:p>
        </w:tc>
      </w:tr>
      <w:tr w:rsidR="008B3E0E" w:rsidRPr="00045DA2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Психология как наука. Отрасли психологии. Методы психологии.</w:t>
            </w:r>
          </w:p>
        </w:tc>
        <w:tc>
          <w:tcPr>
            <w:tcW w:w="0" w:type="auto"/>
          </w:tcPr>
          <w:p w:rsidR="008B3E0E" w:rsidRPr="00045DA2" w:rsidRDefault="008B3E0E" w:rsidP="00934172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Представления древних философов о душе. Психология сознания.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Поведение как предмет психологии. Бихевиоризм.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Психоаналитическое направление в психологии.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Возникновение и развитие психики.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Биологические основы психики.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Место и функции ощущения в психике человека. Общие характеристики ощущения.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Общие понятие о восприятии. Свойства восприятия. 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Классификация образов восприятия.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Восприятие пространства, времени и движения. Факторы, </w:t>
            </w:r>
            <w:r w:rsidRPr="00045DA2">
              <w:rPr>
                <w:snapToGrid w:val="0"/>
                <w:sz w:val="22"/>
                <w:szCs w:val="22"/>
              </w:rPr>
              <w:lastRenderedPageBreak/>
              <w:t>оказывающие влияние на восприятие.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lastRenderedPageBreak/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Понятие о представлении. Свойства и классификация представлений. Представление и восприятие. Представление как  переходный этап от чувственного познания к абстрактному.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Понятие о памяти. Общая характеристика процессов памяти.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Характеристика процесса запоминания. Факторы, влияющие на скорость и прочность запоминания.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Классификация памяти на виды. Индивидуальные особенности памяти.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Механизмы памяти: психологические, физиологические, биохимические теории 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Понятие о внимании. Виды и свойства внимания. Физиологические механизмы внимания.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Общее понятие о языке. Функции языка. Отличие языка и речи.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Общее понятие о речи. Функции речи. Виды речи. Развитие речи у детей.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Понятие о воображении. Виды воображения. Механизмы воображения. 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Формы преобразования представлений. Влияние воображения на организменные процессы.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Мышление как высшая форма познавательной деятельности. Основные характеристики мышления. 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Развитие мышления в фило- и онтогенезе. Связь мышления с другими психическими процессами.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Мыслительные операции. Этапы решения мыслительных задач. Формы мышления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Классификации мышления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Общая характеристика эмоций и чувств. Характеристика эмоций. Амбивалентные эмоции. Функции эмоций. 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Виды и особенности чувств. Функции чувств.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Эмоциональные состояния. Их характеристика.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Общее понятие о воле.</w:t>
            </w:r>
          </w:p>
        </w:tc>
        <w:tc>
          <w:tcPr>
            <w:tcW w:w="0" w:type="auto"/>
          </w:tcPr>
          <w:p w:rsidR="008B3E0E" w:rsidRDefault="008B3E0E" w:rsidP="00934172">
            <w:r w:rsidRPr="00C02457">
              <w:rPr>
                <w:bCs/>
                <w:sz w:val="22"/>
                <w:szCs w:val="22"/>
              </w:rPr>
              <w:t>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Определение личности. Личность и структура ее основных свойств.</w:t>
            </w:r>
          </w:p>
        </w:tc>
        <w:tc>
          <w:tcPr>
            <w:tcW w:w="0" w:type="auto"/>
          </w:tcPr>
          <w:p w:rsidR="008B3E0E" w:rsidRDefault="008B3E0E" w:rsidP="00934172">
            <w:r w:rsidRPr="00C4759B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Общая характеристика направленности, мотивов и целей личности.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Направленность личности.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Представления о личности различных психологических школ и направлений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Общее понятие о темпераменте. Свойства и типология темперамента.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Общая характеристика характера.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 xml:space="preserve">Понятие акцентуации. Типологии характера. 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contextualSpacing/>
              <w:rPr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Общая характеристика способностей.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Понятие "зоны ближайшего развития". Структура способностей.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Различные классификации способностей.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widowControl w:val="0"/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widowControl w:val="0"/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napToGrid w:val="0"/>
                <w:sz w:val="22"/>
                <w:szCs w:val="22"/>
              </w:rPr>
              <w:t>Талант, одаренность, гениальность.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contextualSpacing/>
              <w:rPr>
                <w:snapToGrid w:val="0"/>
                <w:sz w:val="22"/>
                <w:szCs w:val="22"/>
              </w:rPr>
            </w:pPr>
            <w:r w:rsidRPr="00045DA2">
              <w:rPr>
                <w:sz w:val="22"/>
                <w:szCs w:val="22"/>
              </w:rPr>
              <w:t xml:space="preserve">Влияние наследственности и среды на формирование общих способностей 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contextualSpacing/>
              <w:rPr>
                <w:sz w:val="22"/>
                <w:szCs w:val="22"/>
              </w:rPr>
            </w:pPr>
            <w:r w:rsidRPr="00045DA2">
              <w:rPr>
                <w:sz w:val="22"/>
                <w:szCs w:val="22"/>
              </w:rPr>
              <w:t>Виды интеллекта: академический, эмоциональный, социальный, практический.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contextualSpacing/>
              <w:rPr>
                <w:sz w:val="22"/>
                <w:szCs w:val="22"/>
              </w:rPr>
            </w:pPr>
            <w:r w:rsidRPr="00045DA2">
              <w:rPr>
                <w:sz w:val="22"/>
                <w:szCs w:val="22"/>
              </w:rPr>
              <w:t>Общение и деятельность</w:t>
            </w:r>
          </w:p>
        </w:tc>
        <w:tc>
          <w:tcPr>
            <w:tcW w:w="0" w:type="auto"/>
          </w:tcPr>
          <w:p w:rsidR="008B3E0E" w:rsidRDefault="008B3E0E" w:rsidP="00934172">
            <w:r w:rsidRPr="00B80303">
              <w:rPr>
                <w:bCs/>
                <w:sz w:val="22"/>
                <w:szCs w:val="22"/>
              </w:rPr>
              <w:t>УК-3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contextualSpacing/>
              <w:rPr>
                <w:sz w:val="22"/>
                <w:szCs w:val="22"/>
              </w:rPr>
            </w:pPr>
            <w:r w:rsidRPr="00045DA2">
              <w:rPr>
                <w:sz w:val="22"/>
                <w:szCs w:val="22"/>
              </w:rPr>
              <w:t>Педагогические категории, педагогический процесс.</w:t>
            </w:r>
          </w:p>
        </w:tc>
        <w:tc>
          <w:tcPr>
            <w:tcW w:w="0" w:type="auto"/>
          </w:tcPr>
          <w:p w:rsidR="008B3E0E" w:rsidRDefault="008B3E0E" w:rsidP="00934172">
            <w:r w:rsidRPr="00C4759B">
              <w:rPr>
                <w:bCs/>
                <w:sz w:val="22"/>
                <w:szCs w:val="22"/>
              </w:rPr>
              <w:t>УК-3, УК-6</w:t>
            </w:r>
          </w:p>
        </w:tc>
      </w:tr>
      <w:tr w:rsidR="008B3E0E" w:rsidTr="00934172">
        <w:tc>
          <w:tcPr>
            <w:tcW w:w="0" w:type="auto"/>
          </w:tcPr>
          <w:p w:rsidR="008B3E0E" w:rsidRPr="00045DA2" w:rsidRDefault="008B3E0E" w:rsidP="00934172">
            <w:pPr>
              <w:numPr>
                <w:ilvl w:val="0"/>
                <w:numId w:val="31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B3E0E" w:rsidRPr="00045DA2" w:rsidRDefault="008B3E0E" w:rsidP="00934172">
            <w:pPr>
              <w:ind w:left="0" w:firstLine="0"/>
              <w:rPr>
                <w:sz w:val="22"/>
                <w:szCs w:val="22"/>
              </w:rPr>
            </w:pPr>
            <w:r w:rsidRPr="00045DA2">
              <w:rPr>
                <w:sz w:val="22"/>
                <w:szCs w:val="22"/>
              </w:rPr>
              <w:t>Методы педагогического воздействия</w:t>
            </w:r>
          </w:p>
        </w:tc>
        <w:tc>
          <w:tcPr>
            <w:tcW w:w="0" w:type="auto"/>
          </w:tcPr>
          <w:p w:rsidR="008B3E0E" w:rsidRDefault="008B3E0E" w:rsidP="00934172">
            <w:r w:rsidRPr="00C4759B">
              <w:rPr>
                <w:bCs/>
                <w:sz w:val="22"/>
                <w:szCs w:val="22"/>
              </w:rPr>
              <w:t>УК-3, УК-6</w:t>
            </w:r>
          </w:p>
        </w:tc>
      </w:tr>
    </w:tbl>
    <w:p w:rsidR="00702B75" w:rsidRPr="0016106F" w:rsidRDefault="00702B75" w:rsidP="00702B75">
      <w:pPr>
        <w:tabs>
          <w:tab w:val="num" w:pos="-142"/>
        </w:tabs>
        <w:ind w:left="0" w:firstLine="0"/>
      </w:pPr>
    </w:p>
    <w:p w:rsidR="00702B75" w:rsidRPr="00AC2004" w:rsidRDefault="00702B75" w:rsidP="00702B75">
      <w:pPr>
        <w:pStyle w:val="ad"/>
        <w:numPr>
          <w:ilvl w:val="2"/>
          <w:numId w:val="30"/>
        </w:numPr>
        <w:tabs>
          <w:tab w:val="left" w:pos="993"/>
          <w:tab w:val="left" w:pos="1276"/>
        </w:tabs>
        <w:spacing w:line="276" w:lineRule="auto"/>
        <w:jc w:val="left"/>
      </w:pPr>
      <w:r w:rsidRPr="00242B00">
        <w:rPr>
          <w:b/>
        </w:rPr>
        <w:t>Типовые тестовые задания для оценки сформированности компетенции</w:t>
      </w:r>
    </w:p>
    <w:p w:rsidR="00702B75" w:rsidRPr="001A74C5" w:rsidRDefault="00702B75" w:rsidP="00702B75">
      <w:pPr>
        <w:tabs>
          <w:tab w:val="num" w:pos="-142"/>
        </w:tabs>
        <w:ind w:left="0"/>
        <w:rPr>
          <w:i/>
        </w:rPr>
      </w:pPr>
      <w:r w:rsidRPr="001A74C5">
        <w:lastRenderedPageBreak/>
        <w:t xml:space="preserve">Для оценивания результатов обучения в виде </w:t>
      </w:r>
      <w:r w:rsidRPr="001A74C5">
        <w:rPr>
          <w:u w:val="single"/>
        </w:rPr>
        <w:t>знаний</w:t>
      </w:r>
      <w:r w:rsidRPr="001A74C5">
        <w:t xml:space="preserve"> по компетенции </w:t>
      </w:r>
      <w:r>
        <w:t xml:space="preserve">УК-3, УК-6 </w:t>
      </w:r>
      <w:r w:rsidRPr="001A74C5">
        <w:t xml:space="preserve">используются </w:t>
      </w:r>
      <w:r w:rsidRPr="001A74C5">
        <w:rPr>
          <w:i/>
        </w:rPr>
        <w:t>вопросы, перече</w:t>
      </w:r>
      <w:r>
        <w:rPr>
          <w:i/>
        </w:rPr>
        <w:t>нь которых указан в Приложении «ФОС. Психология и педагогика»</w:t>
      </w:r>
      <w:r w:rsidRPr="001A74C5">
        <w:rPr>
          <w:i/>
        </w:rPr>
        <w:t>.</w:t>
      </w:r>
    </w:p>
    <w:p w:rsidR="00702B75" w:rsidRPr="001A74C5" w:rsidRDefault="00702B75" w:rsidP="00702B75">
      <w:pPr>
        <w:tabs>
          <w:tab w:val="num" w:pos="-142"/>
        </w:tabs>
        <w:ind w:left="0"/>
      </w:pPr>
      <w:r w:rsidRPr="001A74C5">
        <w:t xml:space="preserve">Для оценивания результатов обучения в виде </w:t>
      </w:r>
      <w:r w:rsidRPr="001A74C5">
        <w:rPr>
          <w:u w:val="single"/>
        </w:rPr>
        <w:t>умений</w:t>
      </w:r>
      <w:r w:rsidRPr="001A74C5">
        <w:t xml:space="preserve"> по компетенции </w:t>
      </w:r>
      <w:r>
        <w:t xml:space="preserve">УК-3, УК-6 </w:t>
      </w:r>
      <w:r w:rsidRPr="001A74C5">
        <w:t xml:space="preserve">используются </w:t>
      </w:r>
      <w:r w:rsidRPr="001A74C5">
        <w:rPr>
          <w:i/>
        </w:rPr>
        <w:t xml:space="preserve">выполнение заданий, перечень которых указан в Приложении </w:t>
      </w:r>
      <w:r>
        <w:rPr>
          <w:i/>
        </w:rPr>
        <w:t>«ФОС. Психология и педагогика»</w:t>
      </w:r>
      <w:r w:rsidRPr="001A74C5">
        <w:rPr>
          <w:i/>
        </w:rPr>
        <w:t>.</w:t>
      </w:r>
    </w:p>
    <w:p w:rsidR="00702B75" w:rsidRPr="001A74C5" w:rsidRDefault="00702B75" w:rsidP="00702B75">
      <w:pPr>
        <w:tabs>
          <w:tab w:val="num" w:pos="-142"/>
        </w:tabs>
        <w:ind w:left="0"/>
        <w:rPr>
          <w:i/>
        </w:rPr>
      </w:pPr>
      <w:r w:rsidRPr="001A74C5">
        <w:t xml:space="preserve">Для оценивания результатов обучения в виде </w:t>
      </w:r>
      <w:r w:rsidRPr="001A74C5">
        <w:rPr>
          <w:u w:val="single"/>
        </w:rPr>
        <w:t>навыков</w:t>
      </w:r>
      <w:r w:rsidRPr="001A74C5">
        <w:t xml:space="preserve"> по компетенции </w:t>
      </w:r>
      <w:r>
        <w:t xml:space="preserve">УК-3,  </w:t>
      </w:r>
      <w:r w:rsidRPr="001A74C5">
        <w:t xml:space="preserve">используются </w:t>
      </w:r>
      <w:r w:rsidRPr="001A74C5">
        <w:rPr>
          <w:i/>
        </w:rPr>
        <w:t xml:space="preserve">выполнение заданий, перечень которых указан в Приложении </w:t>
      </w:r>
      <w:r>
        <w:rPr>
          <w:i/>
        </w:rPr>
        <w:t>«ФОС. Психология и педагогика»</w:t>
      </w:r>
      <w:r w:rsidRPr="001A74C5">
        <w:rPr>
          <w:i/>
        </w:rPr>
        <w:t>.</w:t>
      </w:r>
    </w:p>
    <w:p w:rsidR="00702B75" w:rsidRPr="001A74C5" w:rsidRDefault="00702B75" w:rsidP="00702B75">
      <w:pPr>
        <w:tabs>
          <w:tab w:val="left" w:pos="426"/>
          <w:tab w:val="num" w:pos="822"/>
        </w:tabs>
        <w:ind w:firstLine="0"/>
        <w:rPr>
          <w:i/>
        </w:rPr>
      </w:pPr>
    </w:p>
    <w:p w:rsidR="00702B75" w:rsidRPr="001A74C5" w:rsidRDefault="00702B75" w:rsidP="00702B75">
      <w:pPr>
        <w:jc w:val="right"/>
      </w:pPr>
    </w:p>
    <w:p w:rsidR="00702B75" w:rsidRPr="00303E71" w:rsidRDefault="00702B75" w:rsidP="00600FE4">
      <w:pPr>
        <w:numPr>
          <w:ilvl w:val="0"/>
          <w:numId w:val="30"/>
        </w:numPr>
        <w:jc w:val="center"/>
      </w:pPr>
      <w:r w:rsidRPr="00600FE4">
        <w:rPr>
          <w:b/>
          <w:sz w:val="28"/>
        </w:rPr>
        <w:t>Учебно-методическое и информационное обеспечение дисциплины</w:t>
      </w:r>
      <w:r w:rsidRPr="00303E71">
        <w:rPr>
          <w:sz w:val="28"/>
        </w:rPr>
        <w:t xml:space="preserve"> (модуля)</w:t>
      </w:r>
    </w:p>
    <w:p w:rsidR="00702B75" w:rsidRPr="001A74C5" w:rsidRDefault="00702B75" w:rsidP="00702B75">
      <w:pPr>
        <w:ind w:firstLine="0"/>
        <w:jc w:val="center"/>
      </w:pPr>
    </w:p>
    <w:p w:rsidR="00702B75" w:rsidRPr="001A74C5" w:rsidRDefault="00702B75" w:rsidP="00702B75">
      <w:pPr>
        <w:ind w:firstLine="0"/>
        <w:jc w:val="center"/>
        <w:rPr>
          <w:b/>
        </w:rPr>
      </w:pPr>
      <w:r w:rsidRPr="001A74C5">
        <w:t>ОСНОВНАЯ ЛИТЕРАТУРА</w:t>
      </w:r>
    </w:p>
    <w:p w:rsidR="00702B75" w:rsidRPr="0070634A" w:rsidRDefault="00702B75" w:rsidP="00702B75">
      <w:pPr>
        <w:numPr>
          <w:ilvl w:val="0"/>
          <w:numId w:val="13"/>
        </w:numPr>
        <w:ind w:left="0" w:firstLine="0"/>
        <w:rPr>
          <w:color w:val="000000"/>
        </w:rPr>
      </w:pPr>
      <w:r w:rsidRPr="00EE6AEB">
        <w:t xml:space="preserve">Немов Р.С. Общая психология в 3 т. Том </w:t>
      </w:r>
      <w:r w:rsidRPr="00EE6AEB">
        <w:rPr>
          <w:lang w:val="en-US"/>
        </w:rPr>
        <w:t>III</w:t>
      </w:r>
      <w:r w:rsidRPr="00EE6AEB">
        <w:t>. 6-е изд., пер. и доп. Учебник и практикум для академического бакалавриата. Год: 2017/ Гриф УМО ВО. Электронная библиотека ЮРАЙТ. Книга доступна в электронной библиотечной системе biblio-online.ru</w:t>
      </w:r>
    </w:p>
    <w:p w:rsidR="00702B75" w:rsidRDefault="00702B75" w:rsidP="00702B75">
      <w:pPr>
        <w:ind w:left="284" w:firstLine="0"/>
        <w:rPr>
          <w:color w:val="000000"/>
        </w:rPr>
      </w:pPr>
    </w:p>
    <w:p w:rsidR="00702B75" w:rsidRDefault="00702B75" w:rsidP="00702B75">
      <w:pPr>
        <w:ind w:left="284" w:firstLine="0"/>
        <w:jc w:val="center"/>
        <w:rPr>
          <w:color w:val="000000"/>
        </w:rPr>
      </w:pPr>
      <w:r>
        <w:rPr>
          <w:color w:val="000000"/>
        </w:rPr>
        <w:t>ДОПОЛНИТЕЛЬНАЯ ЛИТЕРАТУРА</w:t>
      </w:r>
    </w:p>
    <w:p w:rsidR="00702B75" w:rsidRPr="00A5572B" w:rsidRDefault="00702B75" w:rsidP="00702B75">
      <w:pPr>
        <w:pStyle w:val="ad"/>
        <w:numPr>
          <w:ilvl w:val="0"/>
          <w:numId w:val="26"/>
        </w:numPr>
        <w:ind w:left="284" w:hanging="284"/>
        <w:rPr>
          <w:color w:val="000000"/>
        </w:rPr>
      </w:pPr>
      <w:r w:rsidRPr="00A5572B">
        <w:rPr>
          <w:color w:val="000000"/>
        </w:rPr>
        <w:t xml:space="preserve">Маклаков, А. Г. Общая психология: учеб. для вузов. / А. Г. Маклаков. – СПб: Питер, 2007. – 592 с. </w:t>
      </w:r>
    </w:p>
    <w:p w:rsidR="00702B75" w:rsidRPr="00A5572B" w:rsidRDefault="00702B75" w:rsidP="00702B75">
      <w:pPr>
        <w:pStyle w:val="ad"/>
        <w:numPr>
          <w:ilvl w:val="0"/>
          <w:numId w:val="26"/>
        </w:numPr>
        <w:ind w:left="284" w:hanging="284"/>
        <w:rPr>
          <w:color w:val="000000"/>
        </w:rPr>
      </w:pPr>
      <w:r>
        <w:rPr>
          <w:color w:val="000000"/>
        </w:rPr>
        <w:t>Психология</w:t>
      </w:r>
      <w:r w:rsidRPr="00A5572B">
        <w:rPr>
          <w:color w:val="000000"/>
        </w:rPr>
        <w:t xml:space="preserve">: учеб. / отв. ред. А. А. Крылов. – 2-е изд, перераб. и доп. – </w:t>
      </w:r>
      <w:r>
        <w:rPr>
          <w:color w:val="000000"/>
        </w:rPr>
        <w:t>М.</w:t>
      </w:r>
      <w:r w:rsidRPr="00A5572B">
        <w:rPr>
          <w:color w:val="000000"/>
        </w:rPr>
        <w:t>: Проспект, 2012. – 752 с.</w:t>
      </w:r>
    </w:p>
    <w:p w:rsidR="00702B75" w:rsidRPr="00A5572B" w:rsidRDefault="00702B75" w:rsidP="00702B75">
      <w:pPr>
        <w:pStyle w:val="ad"/>
        <w:numPr>
          <w:ilvl w:val="0"/>
          <w:numId w:val="26"/>
        </w:numPr>
        <w:ind w:left="0" w:firstLine="0"/>
        <w:rPr>
          <w:color w:val="000000"/>
        </w:rPr>
      </w:pPr>
      <w:r>
        <w:t>Леонтьев А.Н. Проблемы развития психики. М., 1972.</w:t>
      </w:r>
    </w:p>
    <w:p w:rsidR="00702B75" w:rsidRPr="00A5572B" w:rsidRDefault="00702B75" w:rsidP="00702B75">
      <w:pPr>
        <w:pStyle w:val="ad"/>
        <w:numPr>
          <w:ilvl w:val="0"/>
          <w:numId w:val="26"/>
        </w:numPr>
        <w:ind w:left="284" w:hanging="284"/>
        <w:rPr>
          <w:color w:val="000000"/>
        </w:rPr>
      </w:pPr>
      <w:r w:rsidRPr="00A5572B">
        <w:rPr>
          <w:color w:val="000000"/>
        </w:rPr>
        <w:t>Личко А.Е. Типы акцентуаций характера и психопатий у подростков. – М: ООО АПРЕЛЬ ПРЕСС, ЗАО Изд-во ЭКСМО-ПРЕСС,1990. – 416г.</w:t>
      </w:r>
    </w:p>
    <w:p w:rsidR="00702B75" w:rsidRPr="006B3889" w:rsidRDefault="00702B75" w:rsidP="00702B75">
      <w:pPr>
        <w:pStyle w:val="ad"/>
        <w:numPr>
          <w:ilvl w:val="0"/>
          <w:numId w:val="26"/>
        </w:numPr>
        <w:ind w:left="0" w:firstLine="0"/>
      </w:pPr>
      <w:r w:rsidRPr="006B3889">
        <w:t>Марцинковская Т.Д. История психологии. – М., 1996.</w:t>
      </w:r>
    </w:p>
    <w:p w:rsidR="00702B75" w:rsidRDefault="00702B75" w:rsidP="00702B75">
      <w:pPr>
        <w:pStyle w:val="ad"/>
        <w:numPr>
          <w:ilvl w:val="0"/>
          <w:numId w:val="26"/>
        </w:numPr>
        <w:ind w:left="0" w:firstLine="0"/>
      </w:pPr>
      <w:r>
        <w:t>Ильин Е.П. Психология индивидуальных различий. СПб., 2004.</w:t>
      </w:r>
    </w:p>
    <w:p w:rsidR="00702B75" w:rsidRDefault="00702B75" w:rsidP="00702B75">
      <w:pPr>
        <w:pStyle w:val="ad"/>
        <w:numPr>
          <w:ilvl w:val="0"/>
          <w:numId w:val="26"/>
        </w:numPr>
        <w:ind w:left="284" w:hanging="284"/>
      </w:pPr>
      <w:r>
        <w:t>История психологии. От античности до середины XX века. Учебное пособие для высших учебных заведений. – М., Издательский центр «Академия», 1996. – 416 с. Гл.2, гл. 7.</w:t>
      </w:r>
    </w:p>
    <w:p w:rsidR="00702B75" w:rsidRDefault="00702B75" w:rsidP="00702B75">
      <w:pPr>
        <w:pStyle w:val="ad"/>
        <w:numPr>
          <w:ilvl w:val="0"/>
          <w:numId w:val="26"/>
        </w:numPr>
        <w:ind w:left="284" w:hanging="284"/>
      </w:pPr>
      <w:r>
        <w:t>Психология индивидуальных различий. Хрестоматия по психологии / Под ред. Гиппенрейтер Ю.Б., Романова В.Я. М.: Флинта, 2003.</w:t>
      </w:r>
    </w:p>
    <w:p w:rsidR="00702B75" w:rsidRDefault="00702B75" w:rsidP="00702B75">
      <w:pPr>
        <w:pStyle w:val="ad"/>
        <w:numPr>
          <w:ilvl w:val="0"/>
          <w:numId w:val="26"/>
        </w:numPr>
        <w:ind w:left="284" w:hanging="284"/>
      </w:pPr>
      <w:r>
        <w:t>Роль среды и наследственности в формировании индивидуальности человека / Под ред. И.В. Равич-Щербо. – М.: Педагогика, 2002.</w:t>
      </w:r>
    </w:p>
    <w:p w:rsidR="00702B75" w:rsidRDefault="00702B75" w:rsidP="00702B75">
      <w:pPr>
        <w:pStyle w:val="ad"/>
        <w:numPr>
          <w:ilvl w:val="0"/>
          <w:numId w:val="26"/>
        </w:numPr>
        <w:ind w:left="284" w:hanging="284"/>
      </w:pPr>
      <w:r>
        <w:t>Собчик Л.Н. Введение в психологию индивидуальности. М.: Ин-т прикладной психологии, 1995.</w:t>
      </w:r>
    </w:p>
    <w:p w:rsidR="00702B75" w:rsidRDefault="00702B75" w:rsidP="00702B75">
      <w:pPr>
        <w:pStyle w:val="ad"/>
        <w:numPr>
          <w:ilvl w:val="0"/>
          <w:numId w:val="26"/>
        </w:numPr>
        <w:ind w:left="284" w:hanging="284"/>
      </w:pPr>
      <w:r>
        <w:t>Теплов Б.М. Психология и психофизиология индивидуальных различий. – Москва-Воронеж, 2004.</w:t>
      </w:r>
    </w:p>
    <w:p w:rsidR="00702B75" w:rsidRPr="006B3889" w:rsidRDefault="00702B75" w:rsidP="00702B75">
      <w:pPr>
        <w:pStyle w:val="ad"/>
        <w:numPr>
          <w:ilvl w:val="0"/>
          <w:numId w:val="26"/>
        </w:numPr>
        <w:ind w:left="0" w:firstLine="0"/>
      </w:pPr>
      <w:r>
        <w:t>Штерн В. Дифференциальная психология и ее методические основы. М., 1983.</w:t>
      </w:r>
    </w:p>
    <w:p w:rsidR="00702B75" w:rsidRDefault="00702B75" w:rsidP="00702B75">
      <w:pPr>
        <w:jc w:val="center"/>
      </w:pPr>
    </w:p>
    <w:p w:rsidR="00702B75" w:rsidRPr="001A74C5" w:rsidRDefault="00702B75" w:rsidP="00702B75">
      <w:pPr>
        <w:jc w:val="center"/>
      </w:pPr>
      <w:r w:rsidRPr="001A74C5">
        <w:t>ИТЕРНЕТ-РЕСУРСЫ</w:t>
      </w:r>
    </w:p>
    <w:p w:rsidR="00702B75" w:rsidRPr="001A74C5" w:rsidRDefault="00E011AC" w:rsidP="00702B75">
      <w:pPr>
        <w:pStyle w:val="a4"/>
        <w:tabs>
          <w:tab w:val="clear" w:pos="643"/>
        </w:tabs>
        <w:spacing w:before="0" w:beforeAutospacing="0" w:after="0" w:afterAutospacing="0"/>
        <w:ind w:left="0"/>
        <w:jc w:val="both"/>
      </w:pPr>
      <w:hyperlink r:id="rId8" w:history="1">
        <w:r w:rsidR="00702B75" w:rsidRPr="001A74C5">
          <w:rPr>
            <w:rStyle w:val="ae"/>
          </w:rPr>
          <w:t>http://imaton.com</w:t>
        </w:r>
      </w:hyperlink>
      <w:r w:rsidR="00702B75" w:rsidRPr="001A74C5">
        <w:t>– Сайт компании «Иматон» Профессиональный психологический инструментарий». На сайте располагается каталог с описанием продуктов компании (более сорока психологических тестов и методик различного направления). </w:t>
      </w:r>
    </w:p>
    <w:p w:rsidR="00702B75" w:rsidRPr="001A74C5" w:rsidRDefault="00E011AC" w:rsidP="00702B75">
      <w:pPr>
        <w:ind w:left="0" w:firstLine="0"/>
      </w:pPr>
      <w:hyperlink r:id="rId9" w:history="1">
        <w:r w:rsidR="00702B75" w:rsidRPr="001A74C5">
          <w:rPr>
            <w:rStyle w:val="ae"/>
          </w:rPr>
          <w:t>http://psyberia.ru/</w:t>
        </w:r>
      </w:hyperlink>
      <w:r w:rsidR="00702B75" w:rsidRPr="001A74C5">
        <w:t xml:space="preserve"> - Образовательный психологический проект.  Разнообразные информационные материалы по многим направлениям психологии: новости, статьи, книги, компьютерные программы. Библиотека психодиагностических методик.</w:t>
      </w:r>
    </w:p>
    <w:p w:rsidR="00702B75" w:rsidRPr="001A74C5" w:rsidRDefault="00E011AC" w:rsidP="00702B75">
      <w:pPr>
        <w:ind w:left="0" w:firstLine="0"/>
        <w:rPr>
          <w:szCs w:val="35"/>
        </w:rPr>
      </w:pPr>
      <w:hyperlink r:id="rId10" w:history="1">
        <w:r w:rsidR="00702B75" w:rsidRPr="001A74C5">
          <w:rPr>
            <w:rStyle w:val="ae"/>
            <w:szCs w:val="35"/>
          </w:rPr>
          <w:t>http://psyfactor.org/</w:t>
        </w:r>
      </w:hyperlink>
      <w:r w:rsidR="00702B75" w:rsidRPr="001A74C5">
        <w:rPr>
          <w:szCs w:val="35"/>
        </w:rPr>
        <w:t xml:space="preserve"> - </w:t>
      </w:r>
      <w:r w:rsidR="00702B75" w:rsidRPr="001A74C5">
        <w:t xml:space="preserve">Информационный ресурсный центр по научной и практической психологии. Один из старейших психологических сайтов Рунета. Большая библиотека прикладной психологи по вопросам применения современных психологических </w:t>
      </w:r>
      <w:r w:rsidR="00702B75" w:rsidRPr="001A74C5">
        <w:lastRenderedPageBreak/>
        <w:t>технологий.  Психодиагностические методики. Профессиональные консультации по психодиагностике.</w:t>
      </w:r>
    </w:p>
    <w:p w:rsidR="00702B75" w:rsidRPr="001A74C5" w:rsidRDefault="00E011AC" w:rsidP="00702B75">
      <w:pPr>
        <w:ind w:left="0" w:firstLine="0"/>
      </w:pPr>
      <w:hyperlink r:id="rId11" w:history="1">
        <w:r w:rsidR="00702B75" w:rsidRPr="001A74C5">
          <w:rPr>
            <w:rStyle w:val="ae"/>
          </w:rPr>
          <w:t>http://psyjournals.ru/</w:t>
        </w:r>
      </w:hyperlink>
      <w:r w:rsidR="00702B75" w:rsidRPr="001A74C5">
        <w:t xml:space="preserve"> - Крупнейший в Интернете Портал психологических изданий. На портале размещено 26 полнотекстовых архива психологических журналов. </w:t>
      </w:r>
    </w:p>
    <w:p w:rsidR="00702B75" w:rsidRPr="001A74C5" w:rsidRDefault="00E011AC" w:rsidP="00702B75">
      <w:pPr>
        <w:ind w:left="0" w:firstLine="0"/>
      </w:pPr>
      <w:hyperlink r:id="rId12" w:history="1">
        <w:r w:rsidR="00702B75" w:rsidRPr="001A74C5">
          <w:rPr>
            <w:rStyle w:val="ae"/>
            <w:szCs w:val="35"/>
          </w:rPr>
          <w:t>http://www.flogiston.ru/</w:t>
        </w:r>
      </w:hyperlink>
      <w:r w:rsidR="00702B75" w:rsidRPr="001A74C5">
        <w:rPr>
          <w:szCs w:val="35"/>
        </w:rPr>
        <w:t xml:space="preserve"> - </w:t>
      </w:r>
      <w:r w:rsidR="00702B75" w:rsidRPr="001A74C5">
        <w:t>Один из старейших ин</w:t>
      </w:r>
      <w:r w:rsidR="00702B75">
        <w:t>т</w:t>
      </w:r>
      <w:r w:rsidR="00702B75" w:rsidRPr="001A74C5">
        <w:t xml:space="preserve">ернет-ресурсов по психологии. Цель проекта – дать достоверную и актуальную информацию о психологии сегодняшнего дня. Информация о психологических конференциях, тренингах, семинарах. Большая психологическая библиотека. Обзоры психологических сайтов. </w:t>
      </w:r>
    </w:p>
    <w:p w:rsidR="00702B75" w:rsidRPr="001A74C5" w:rsidRDefault="00E011AC" w:rsidP="00702B75">
      <w:pPr>
        <w:ind w:left="0" w:firstLine="0"/>
        <w:rPr>
          <w:szCs w:val="35"/>
        </w:rPr>
      </w:pPr>
      <w:hyperlink r:id="rId13" w:history="1">
        <w:r w:rsidR="00702B75" w:rsidRPr="001A74C5">
          <w:rPr>
            <w:rStyle w:val="ae"/>
            <w:szCs w:val="35"/>
          </w:rPr>
          <w:t>http://www.ido.edu.ru/psychology</w:t>
        </w:r>
      </w:hyperlink>
      <w:r w:rsidR="00702B75" w:rsidRPr="001A74C5">
        <w:rPr>
          <w:szCs w:val="35"/>
        </w:rPr>
        <w:t xml:space="preserve">  - Сборник электронных курсов по психологии. </w:t>
      </w:r>
    </w:p>
    <w:p w:rsidR="00702B75" w:rsidRPr="001A74C5" w:rsidRDefault="00E011AC" w:rsidP="00702B75">
      <w:pPr>
        <w:ind w:left="0" w:firstLine="0"/>
      </w:pPr>
      <w:hyperlink r:id="rId14" w:history="1">
        <w:r w:rsidR="00702B75" w:rsidRPr="001A74C5">
          <w:rPr>
            <w:rStyle w:val="ae"/>
            <w:szCs w:val="35"/>
          </w:rPr>
          <w:t>http://www.psychology.ru/</w:t>
        </w:r>
      </w:hyperlink>
      <w:r w:rsidR="00702B75" w:rsidRPr="001A74C5">
        <w:rPr>
          <w:szCs w:val="35"/>
        </w:rPr>
        <w:t xml:space="preserve"> - </w:t>
      </w:r>
      <w:r w:rsidR="00702B75" w:rsidRPr="001A74C5">
        <w:t>Один из лучших психологических ресурсов в Рунете. Новости психологии. Психологический календарь. Психологическая библиотека. Реестр психологических ресурсов Интернета. Психодиагностические методики. Психодиагностическая лаборатория.</w:t>
      </w:r>
    </w:p>
    <w:p w:rsidR="00702B75" w:rsidRPr="001A74C5" w:rsidRDefault="00E011AC" w:rsidP="00702B75">
      <w:pPr>
        <w:ind w:left="0" w:firstLine="0"/>
        <w:rPr>
          <w:szCs w:val="35"/>
        </w:rPr>
      </w:pPr>
      <w:hyperlink r:id="rId15" w:history="1">
        <w:r w:rsidR="00702B75" w:rsidRPr="001A74C5">
          <w:rPr>
            <w:rStyle w:val="ae"/>
            <w:szCs w:val="35"/>
          </w:rPr>
          <w:t>http://www.psychology-online.ru/lit/obzorf.htm</w:t>
        </w:r>
      </w:hyperlink>
      <w:r w:rsidR="00702B75" w:rsidRPr="001A74C5">
        <w:rPr>
          <w:szCs w:val="35"/>
        </w:rPr>
        <w:t xml:space="preserve"> - Каталог психологической литературы в Интернете. </w:t>
      </w:r>
    </w:p>
    <w:p w:rsidR="00702B75" w:rsidRPr="001A74C5" w:rsidRDefault="00E011AC" w:rsidP="00702B75">
      <w:pPr>
        <w:ind w:left="0" w:firstLine="0"/>
      </w:pPr>
      <w:hyperlink r:id="rId16" w:history="1">
        <w:r w:rsidR="00702B75" w:rsidRPr="001A74C5">
          <w:rPr>
            <w:rStyle w:val="ae"/>
          </w:rPr>
          <w:t>http://www.psy-gazeta.ru/</w:t>
        </w:r>
      </w:hyperlink>
      <w:r w:rsidR="00702B75" w:rsidRPr="001A74C5">
        <w:t xml:space="preserve"> - «Психологическая газета» – профессиональное периодическое интернет-издание для психологов. Анонсы всех российских профессиональных психологических конференций; нормативные документы, регулирующие психологическую практику; информацию о ведущих психологах; факультетах психологии вузов; общественных объединениях психологов; научных психологических центрах. В газете есть психологический словарь, библиотека психологической классики, психодиагностические ресурсы.</w:t>
      </w:r>
    </w:p>
    <w:p w:rsidR="00702B75" w:rsidRDefault="00E011AC" w:rsidP="00702B75">
      <w:pPr>
        <w:ind w:left="0" w:firstLine="0"/>
      </w:pPr>
      <w:hyperlink r:id="rId17" w:history="1">
        <w:r w:rsidR="00702B75" w:rsidRPr="001A74C5">
          <w:rPr>
            <w:rStyle w:val="ae"/>
          </w:rPr>
          <w:t>http://www.psystudy.com/</w:t>
        </w:r>
      </w:hyperlink>
      <w:r w:rsidR="00702B75" w:rsidRPr="001A74C5">
        <w:t xml:space="preserve"> - Мульти дисциплинарный научный психологический интернет-журнал «Психологические исследования» публикует оригинальные статьи по различным отраслям психологии и смежных наук. Адресован профессионалам. </w:t>
      </w:r>
    </w:p>
    <w:p w:rsidR="00702B75" w:rsidRPr="007D1C9E" w:rsidRDefault="00702B75" w:rsidP="00702B75">
      <w:pPr>
        <w:ind w:left="0"/>
        <w:rPr>
          <w:b/>
        </w:rPr>
      </w:pPr>
      <w:r w:rsidRPr="007D1C9E">
        <w:rPr>
          <w:b/>
          <w:bCs/>
          <w:iCs/>
        </w:rPr>
        <w:t xml:space="preserve">Подготовка к зачету и экзамену </w:t>
      </w:r>
    </w:p>
    <w:p w:rsidR="00702B75" w:rsidRPr="007D1C9E" w:rsidRDefault="00702B75" w:rsidP="00702B75">
      <w:pPr>
        <w:ind w:left="0"/>
      </w:pPr>
      <w:r w:rsidRPr="007D1C9E">
        <w:t xml:space="preserve">Подготовка к зачетно-экзаменационной сессии, сдача зачетов и экзаменов является также самостоятельной работой студента. </w:t>
      </w:r>
      <w:r>
        <w:t xml:space="preserve">Необходимо отчетливо понимать, что подготовка к экзамену – это не первичное восприятие материала, а </w:t>
      </w:r>
      <w:r w:rsidRPr="00855387">
        <w:rPr>
          <w:u w:val="single"/>
        </w:rPr>
        <w:t>повторение</w:t>
      </w:r>
      <w:r w:rsidRPr="007D1C9E">
        <w:t>всего учебного материала дисциплины</w:t>
      </w:r>
      <w:r>
        <w:t>, изучаемого в течение семестра. Поэтому главное – это дисциплинированная и методичная работа в течение семестра.</w:t>
      </w:r>
    </w:p>
    <w:p w:rsidR="00702B75" w:rsidRPr="007D1C9E" w:rsidRDefault="00702B75" w:rsidP="00702B75">
      <w:pPr>
        <w:ind w:left="0"/>
      </w:pPr>
      <w:r w:rsidRPr="007D1C9E">
        <w:t xml:space="preserve">Только тот студент успевает, кто хорошо усвоил учебный материал. Если студент плохо работал в семестре, пропускал лекции, слушал их невнимательно,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учебный материал. Все это зачастую невозможно сделать из-за нехватки времени. </w:t>
      </w:r>
    </w:p>
    <w:p w:rsidR="00702B75" w:rsidRPr="007D1C9E" w:rsidRDefault="00702B75" w:rsidP="00702B75">
      <w:pPr>
        <w:ind w:left="0"/>
      </w:pPr>
      <w:r w:rsidRPr="007D1C9E">
        <w:t>Для такого студента подготовка к зачету или экзамену будет трудным, а иногда и непосильным делом, а конечный результат – возможное отчисление из учебного заведения.</w:t>
      </w:r>
    </w:p>
    <w:p w:rsidR="00702B75" w:rsidRPr="001A74C5" w:rsidRDefault="00702B75" w:rsidP="00702B75">
      <w:pPr>
        <w:ind w:firstLine="720"/>
        <w:jc w:val="right"/>
        <w:rPr>
          <w:b/>
          <w:color w:val="000000"/>
        </w:rPr>
      </w:pPr>
    </w:p>
    <w:p w:rsidR="00702B75" w:rsidRPr="003D640A" w:rsidRDefault="00702B75" w:rsidP="00702B75">
      <w:pPr>
        <w:pStyle w:val="12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3D640A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702B75" w:rsidRPr="001A74C5" w:rsidRDefault="00702B75" w:rsidP="00702B75">
      <w:pPr>
        <w:ind w:left="0" w:firstLine="284"/>
        <w:rPr>
          <w:color w:val="000000"/>
        </w:rPr>
      </w:pPr>
    </w:p>
    <w:p w:rsidR="00702B75" w:rsidRPr="001A74C5" w:rsidRDefault="00702B75" w:rsidP="00702B75">
      <w:pPr>
        <w:ind w:left="0" w:firstLine="284"/>
        <w:rPr>
          <w:color w:val="000000"/>
        </w:rPr>
      </w:pPr>
      <w:r w:rsidRPr="001A74C5">
        <w:rPr>
          <w:color w:val="000000"/>
        </w:rPr>
        <w:t>В процессе преподавания дисциплины «</w:t>
      </w:r>
      <w:r>
        <w:rPr>
          <w:color w:val="000000"/>
        </w:rPr>
        <w:t>Психология и педагогика</w:t>
      </w:r>
      <w:r w:rsidRPr="001A74C5">
        <w:rPr>
          <w:color w:val="000000"/>
        </w:rPr>
        <w:t>» аудиторная работа проходит в форме лекционных, семинарских и практических занятий, устного собеседования с каждым обучающимся во время промежуточной аттестации. Лекционные, семинарские и практические занятия проводятся с использованием мультимедий</w:t>
      </w:r>
      <w:r>
        <w:rPr>
          <w:color w:val="000000"/>
        </w:rPr>
        <w:t>ных средств</w:t>
      </w:r>
      <w:r w:rsidRPr="001A74C5">
        <w:rPr>
          <w:color w:val="000000"/>
        </w:rPr>
        <w:t xml:space="preserve">. Во время занятий используются карандаши, краски, мелки. </w:t>
      </w:r>
    </w:p>
    <w:p w:rsidR="00702B75" w:rsidRPr="00600FE4" w:rsidRDefault="00702B75" w:rsidP="00702B75">
      <w:pPr>
        <w:ind w:left="0" w:firstLine="284"/>
        <w:rPr>
          <w:color w:val="000000"/>
        </w:rPr>
      </w:pPr>
      <w:r w:rsidRPr="00600FE4">
        <w:rPr>
          <w:color w:val="000000"/>
        </w:rPr>
        <w:t>8.1. Программное обеспечение</w:t>
      </w:r>
    </w:p>
    <w:p w:rsidR="00702B75" w:rsidRPr="00600FE4" w:rsidRDefault="00702B75" w:rsidP="00702B75">
      <w:pPr>
        <w:ind w:left="0" w:firstLine="0"/>
        <w:rPr>
          <w:color w:val="000000"/>
        </w:rPr>
      </w:pPr>
      <w:r w:rsidRPr="00600FE4">
        <w:rPr>
          <w:color w:val="000000"/>
        </w:rPr>
        <w:t>Для работы с текстами – Microsoft Word, для подготовки презентаций – Microsoft PowerPoint, для поиска информации – интернет-браузер.</w:t>
      </w:r>
    </w:p>
    <w:p w:rsidR="000F78DE" w:rsidRDefault="00702B75" w:rsidP="000F78DE">
      <w:pPr>
        <w:rPr>
          <w:rFonts w:eastAsia="Calibri"/>
        </w:rPr>
      </w:pPr>
      <w:r w:rsidRPr="00600FE4">
        <w:rPr>
          <w:b/>
          <w:color w:val="000000"/>
        </w:rPr>
        <w:br w:type="page"/>
      </w:r>
      <w:r w:rsidR="000F78DE">
        <w:lastRenderedPageBreak/>
        <w:t xml:space="preserve">Программа составлена в соответствии с требованиями ОС ННГУ по направлению подготовки </w:t>
      </w:r>
      <w:r w:rsidR="000F78DE">
        <w:rPr>
          <w:rFonts w:eastAsia="Calibri"/>
        </w:rPr>
        <w:t>01.03.02 Прикладная математика и информатика</w:t>
      </w:r>
    </w:p>
    <w:p w:rsidR="000F78DE" w:rsidRDefault="000F78DE" w:rsidP="00447C1B">
      <w:pPr>
        <w:ind w:right="-1" w:firstLine="567"/>
        <w:rPr>
          <w:color w:val="000000"/>
        </w:rPr>
      </w:pPr>
    </w:p>
    <w:p w:rsidR="00600FE4" w:rsidRDefault="00600FE4" w:rsidP="00600FE4">
      <w:pPr>
        <w:shd w:val="clear" w:color="auto" w:fill="FFFFFF"/>
        <w:spacing w:line="253" w:lineRule="atLeast"/>
        <w:rPr>
          <w:color w:val="000000"/>
        </w:rPr>
      </w:pPr>
    </w:p>
    <w:p w:rsidR="000F78DE" w:rsidRDefault="000F78DE" w:rsidP="00600FE4">
      <w:pPr>
        <w:shd w:val="clear" w:color="auto" w:fill="FFFFFF"/>
        <w:spacing w:line="253" w:lineRule="atLeast"/>
        <w:rPr>
          <w:color w:val="000000"/>
        </w:rPr>
      </w:pPr>
    </w:p>
    <w:p w:rsidR="00600FE4" w:rsidRPr="00600FE4" w:rsidRDefault="00600FE4" w:rsidP="00702B75">
      <w:pPr>
        <w:ind w:left="0" w:firstLine="0"/>
        <w:rPr>
          <w:color w:val="000000"/>
        </w:rPr>
      </w:pPr>
    </w:p>
    <w:p w:rsidR="00600FE4" w:rsidRPr="00600FE4" w:rsidRDefault="00600FE4" w:rsidP="00702B75">
      <w:pPr>
        <w:ind w:left="0" w:firstLine="0"/>
        <w:rPr>
          <w:color w:val="000000"/>
        </w:rPr>
      </w:pPr>
    </w:p>
    <w:p w:rsidR="00600FE4" w:rsidRDefault="00600FE4" w:rsidP="00702B75">
      <w:pPr>
        <w:ind w:left="0" w:firstLine="0"/>
        <w:rPr>
          <w:color w:val="000000"/>
        </w:rPr>
      </w:pPr>
    </w:p>
    <w:p w:rsidR="00702B75" w:rsidRPr="001A74C5" w:rsidRDefault="00E011AC" w:rsidP="00702B75">
      <w:pPr>
        <w:ind w:left="0" w:firstLine="0"/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1" o:spid="_x0000_s1026" style="position:absolute;left:0;text-align:left;flip:y;z-index:251657216;visibility:visible" from="175.2pt,11.55pt" to="373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" strokeweight=".5pt">
            <v:stroke joinstyle="miter"/>
          </v:line>
        </w:pict>
      </w:r>
      <w:r w:rsidR="00702B75" w:rsidRPr="001A74C5">
        <w:rPr>
          <w:color w:val="000000"/>
        </w:rPr>
        <w:t xml:space="preserve">Автор (ы) </w:t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>
        <w:rPr>
          <w:color w:val="000000"/>
        </w:rPr>
        <w:tab/>
      </w:r>
      <w:r w:rsidR="00702B75" w:rsidRPr="001A74C5">
        <w:rPr>
          <w:color w:val="000000"/>
        </w:rPr>
        <w:t>Л.А. Хрисанфова</w:t>
      </w:r>
    </w:p>
    <w:p w:rsidR="00702B75" w:rsidRPr="001A74C5" w:rsidRDefault="00702B75" w:rsidP="00702B75">
      <w:pPr>
        <w:ind w:left="0" w:firstLine="0"/>
        <w:rPr>
          <w:color w:val="000000"/>
        </w:rPr>
      </w:pPr>
      <w:r w:rsidRPr="001A74C5">
        <w:rPr>
          <w:color w:val="000000"/>
        </w:rPr>
        <w:t xml:space="preserve">Рецензент (ы)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2B75" w:rsidRDefault="00E011AC" w:rsidP="00702B75">
      <w:pPr>
        <w:ind w:left="0" w:firstLine="0"/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2" o:spid="_x0000_s1027" style="position:absolute;left:0;text-align:left;flip:y;z-index:251658240;visibility:visible" from="177pt,.4pt" to="37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" strokeweight=".5pt">
            <v:stroke joinstyle="miter"/>
          </v:line>
        </w:pict>
      </w:r>
      <w:r w:rsidR="00702B75">
        <w:rPr>
          <w:color w:val="000000"/>
        </w:rPr>
        <w:t>Заведующий кафедрой</w:t>
      </w:r>
    </w:p>
    <w:p w:rsidR="00702B75" w:rsidRDefault="00702B75" w:rsidP="00702B75">
      <w:pPr>
        <w:ind w:left="0" w:firstLine="0"/>
        <w:rPr>
          <w:color w:val="000000"/>
        </w:rPr>
      </w:pPr>
      <w:r>
        <w:rPr>
          <w:color w:val="000000"/>
        </w:rPr>
        <w:t>психофизиологии</w:t>
      </w:r>
    </w:p>
    <w:p w:rsidR="00702B75" w:rsidRDefault="00702B75" w:rsidP="00702B75">
      <w:pPr>
        <w:ind w:left="0" w:firstLine="0"/>
        <w:rPr>
          <w:color w:val="000000"/>
        </w:rPr>
      </w:pPr>
      <w:r>
        <w:rPr>
          <w:color w:val="000000"/>
        </w:rPr>
        <w:t>ФСН ННГУ им. Н.И. Лобачевского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С.А. Полевая</w:t>
      </w:r>
    </w:p>
    <w:p w:rsidR="00447C1B" w:rsidRDefault="00447C1B" w:rsidP="00702B75">
      <w:pPr>
        <w:ind w:left="0" w:firstLine="0"/>
        <w:rPr>
          <w:color w:val="000000"/>
        </w:rPr>
      </w:pPr>
    </w:p>
    <w:p w:rsidR="00447C1B" w:rsidRDefault="00447C1B" w:rsidP="00447C1B">
      <w:pPr>
        <w:ind w:right="-1" w:firstLine="567"/>
        <w:rPr>
          <w:color w:val="000000"/>
        </w:rPr>
      </w:pPr>
      <w:r>
        <w:rPr>
          <w:color w:val="000000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447C1B" w:rsidRDefault="00447C1B" w:rsidP="00447C1B">
      <w:pPr>
        <w:ind w:right="-1" w:firstLine="567"/>
        <w:rPr>
          <w:color w:val="000000"/>
        </w:rPr>
      </w:pPr>
      <w:r>
        <w:rPr>
          <w:color w:val="000000"/>
        </w:rPr>
        <w:t>от 24.02.2021 года, протокол № 5</w:t>
      </w:r>
    </w:p>
    <w:p w:rsidR="00447C1B" w:rsidRPr="001A74C5" w:rsidRDefault="00447C1B" w:rsidP="00702B75">
      <w:pPr>
        <w:ind w:left="0" w:firstLine="0"/>
        <w:rPr>
          <w:color w:val="000000"/>
          <w:u w:val="single"/>
        </w:rPr>
      </w:pPr>
    </w:p>
    <w:sectPr w:rsidR="00447C1B" w:rsidRPr="001A74C5" w:rsidSect="008A046E">
      <w:footerReference w:type="default" r:id="rId1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55" w:rsidRDefault="00EB3955" w:rsidP="004B5AED">
      <w:r>
        <w:separator/>
      </w:r>
    </w:p>
  </w:endnote>
  <w:endnote w:type="continuationSeparator" w:id="1">
    <w:p w:rsidR="00EB3955" w:rsidRDefault="00EB3955" w:rsidP="004B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D7" w:rsidRDefault="00E011AC" w:rsidP="00672DEC">
    <w:pPr>
      <w:pStyle w:val="ab"/>
      <w:jc w:val="center"/>
    </w:pPr>
    <w:r>
      <w:fldChar w:fldCharType="begin"/>
    </w:r>
    <w:r w:rsidR="00ED72D7">
      <w:instrText>PAGE   \* MERGEFORMAT</w:instrText>
    </w:r>
    <w:r>
      <w:fldChar w:fldCharType="separate"/>
    </w:r>
    <w:r w:rsidR="00447C1B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55" w:rsidRDefault="00EB3955" w:rsidP="004B5AED">
      <w:r>
        <w:separator/>
      </w:r>
    </w:p>
  </w:footnote>
  <w:footnote w:type="continuationSeparator" w:id="1">
    <w:p w:rsidR="00EB3955" w:rsidRDefault="00EB3955" w:rsidP="004B5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91D"/>
    <w:multiLevelType w:val="singleLevel"/>
    <w:tmpl w:val="8AB84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30375"/>
    <w:multiLevelType w:val="hybridMultilevel"/>
    <w:tmpl w:val="BFBE6AE2"/>
    <w:lvl w:ilvl="0" w:tplc="E00A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04F8"/>
    <w:multiLevelType w:val="hybridMultilevel"/>
    <w:tmpl w:val="DEE0B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6416"/>
    <w:multiLevelType w:val="hybridMultilevel"/>
    <w:tmpl w:val="D9C884AA"/>
    <w:lvl w:ilvl="0" w:tplc="C8D64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63683"/>
    <w:multiLevelType w:val="hybridMultilevel"/>
    <w:tmpl w:val="095EC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95B18"/>
    <w:multiLevelType w:val="hybridMultilevel"/>
    <w:tmpl w:val="FF80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4238F"/>
    <w:multiLevelType w:val="hybridMultilevel"/>
    <w:tmpl w:val="95AC7CB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1B59549D"/>
    <w:multiLevelType w:val="hybridMultilevel"/>
    <w:tmpl w:val="C234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A0C77"/>
    <w:multiLevelType w:val="hybridMultilevel"/>
    <w:tmpl w:val="DAB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211F8"/>
    <w:multiLevelType w:val="hybridMultilevel"/>
    <w:tmpl w:val="1D5E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A2D37"/>
    <w:multiLevelType w:val="hybridMultilevel"/>
    <w:tmpl w:val="818C6B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0445E3"/>
    <w:multiLevelType w:val="hybridMultilevel"/>
    <w:tmpl w:val="90B63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97504"/>
    <w:multiLevelType w:val="hybridMultilevel"/>
    <w:tmpl w:val="C78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B863F07"/>
    <w:multiLevelType w:val="hybridMultilevel"/>
    <w:tmpl w:val="DEE0B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C7934"/>
    <w:multiLevelType w:val="hybridMultilevel"/>
    <w:tmpl w:val="03367112"/>
    <w:lvl w:ilvl="0" w:tplc="8842F04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F5496"/>
    <w:multiLevelType w:val="hybridMultilevel"/>
    <w:tmpl w:val="8C44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81A0D"/>
    <w:multiLevelType w:val="multilevel"/>
    <w:tmpl w:val="63785F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8">
    <w:nsid w:val="4B250044"/>
    <w:multiLevelType w:val="hybridMultilevel"/>
    <w:tmpl w:val="DC86C3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B791A5A"/>
    <w:multiLevelType w:val="hybridMultilevel"/>
    <w:tmpl w:val="2E327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2D154E0"/>
    <w:multiLevelType w:val="hybridMultilevel"/>
    <w:tmpl w:val="D4D80A86"/>
    <w:lvl w:ilvl="0" w:tplc="E00A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54DCE"/>
    <w:multiLevelType w:val="hybridMultilevel"/>
    <w:tmpl w:val="F886E002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A048762A">
      <w:start w:val="1"/>
      <w:numFmt w:val="decimal"/>
      <w:lvlText w:val="%2."/>
      <w:lvlJc w:val="left"/>
      <w:pPr>
        <w:tabs>
          <w:tab w:val="num" w:pos="542"/>
        </w:tabs>
        <w:ind w:left="27" w:firstLine="0"/>
      </w:pPr>
      <w:rPr>
        <w:rFonts w:hint="default"/>
      </w:rPr>
    </w:lvl>
    <w:lvl w:ilvl="2" w:tplc="A048762A">
      <w:start w:val="1"/>
      <w:numFmt w:val="decimal"/>
      <w:lvlText w:val="%3."/>
      <w:lvlJc w:val="left"/>
      <w:pPr>
        <w:tabs>
          <w:tab w:val="num" w:pos="542"/>
        </w:tabs>
        <w:ind w:left="27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5F2B47A0"/>
    <w:multiLevelType w:val="hybridMultilevel"/>
    <w:tmpl w:val="1624B7F2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A6978"/>
    <w:multiLevelType w:val="hybridMultilevel"/>
    <w:tmpl w:val="FBF20F5E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4">
    <w:nsid w:val="66AC22BC"/>
    <w:multiLevelType w:val="hybridMultilevel"/>
    <w:tmpl w:val="5E0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953BF"/>
    <w:multiLevelType w:val="multilevel"/>
    <w:tmpl w:val="658E6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8FC56A8"/>
    <w:multiLevelType w:val="hybridMultilevel"/>
    <w:tmpl w:val="82C4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329EE"/>
    <w:multiLevelType w:val="hybridMultilevel"/>
    <w:tmpl w:val="B11C151A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C10B9"/>
    <w:multiLevelType w:val="hybridMultilevel"/>
    <w:tmpl w:val="7AB4B972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55FB4"/>
    <w:multiLevelType w:val="hybridMultilevel"/>
    <w:tmpl w:val="7C1C9D18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60E46"/>
    <w:multiLevelType w:val="multilevel"/>
    <w:tmpl w:val="658E6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4"/>
  </w:num>
  <w:num w:numId="5">
    <w:abstractNumId w:val="2"/>
  </w:num>
  <w:num w:numId="6">
    <w:abstractNumId w:val="5"/>
  </w:num>
  <w:num w:numId="7">
    <w:abstractNumId w:val="21"/>
  </w:num>
  <w:num w:numId="8">
    <w:abstractNumId w:val="27"/>
  </w:num>
  <w:num w:numId="9">
    <w:abstractNumId w:val="28"/>
  </w:num>
  <w:num w:numId="10">
    <w:abstractNumId w:val="29"/>
  </w:num>
  <w:num w:numId="11">
    <w:abstractNumId w:val="22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8"/>
  </w:num>
  <w:num w:numId="19">
    <w:abstractNumId w:val="26"/>
  </w:num>
  <w:num w:numId="20">
    <w:abstractNumId w:val="24"/>
  </w:num>
  <w:num w:numId="21">
    <w:abstractNumId w:val="10"/>
  </w:num>
  <w:num w:numId="22">
    <w:abstractNumId w:val="17"/>
  </w:num>
  <w:num w:numId="23">
    <w:abstractNumId w:val="0"/>
  </w:num>
  <w:num w:numId="24">
    <w:abstractNumId w:val="4"/>
  </w:num>
  <w:num w:numId="25">
    <w:abstractNumId w:val="3"/>
  </w:num>
  <w:num w:numId="26">
    <w:abstractNumId w:val="7"/>
  </w:num>
  <w:num w:numId="27">
    <w:abstractNumId w:val="13"/>
  </w:num>
  <w:num w:numId="28">
    <w:abstractNumId w:val="30"/>
  </w:num>
  <w:num w:numId="29">
    <w:abstractNumId w:val="20"/>
  </w:num>
  <w:num w:numId="30">
    <w:abstractNumId w:val="25"/>
  </w:num>
  <w:num w:numId="3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28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A1C"/>
    <w:rsid w:val="00000174"/>
    <w:rsid w:val="000033E1"/>
    <w:rsid w:val="0000673D"/>
    <w:rsid w:val="00006AB8"/>
    <w:rsid w:val="00007409"/>
    <w:rsid w:val="00007898"/>
    <w:rsid w:val="00007CFE"/>
    <w:rsid w:val="000105CE"/>
    <w:rsid w:val="00010F32"/>
    <w:rsid w:val="000112D2"/>
    <w:rsid w:val="00011916"/>
    <w:rsid w:val="00013362"/>
    <w:rsid w:val="0001669D"/>
    <w:rsid w:val="00016A87"/>
    <w:rsid w:val="00016D08"/>
    <w:rsid w:val="00017250"/>
    <w:rsid w:val="00021522"/>
    <w:rsid w:val="000216BF"/>
    <w:rsid w:val="00022A4C"/>
    <w:rsid w:val="0002450B"/>
    <w:rsid w:val="00026D4A"/>
    <w:rsid w:val="00027176"/>
    <w:rsid w:val="00027332"/>
    <w:rsid w:val="00027D1B"/>
    <w:rsid w:val="0003043B"/>
    <w:rsid w:val="0003238C"/>
    <w:rsid w:val="00033E66"/>
    <w:rsid w:val="0003418B"/>
    <w:rsid w:val="00035564"/>
    <w:rsid w:val="00035F6C"/>
    <w:rsid w:val="0003696F"/>
    <w:rsid w:val="00036F8F"/>
    <w:rsid w:val="00037210"/>
    <w:rsid w:val="000374D0"/>
    <w:rsid w:val="0004471A"/>
    <w:rsid w:val="000533B8"/>
    <w:rsid w:val="00053672"/>
    <w:rsid w:val="00053D72"/>
    <w:rsid w:val="00053EA9"/>
    <w:rsid w:val="00054168"/>
    <w:rsid w:val="00054C79"/>
    <w:rsid w:val="000552A4"/>
    <w:rsid w:val="00055455"/>
    <w:rsid w:val="00056C2F"/>
    <w:rsid w:val="000628AB"/>
    <w:rsid w:val="00064107"/>
    <w:rsid w:val="0006428C"/>
    <w:rsid w:val="00067747"/>
    <w:rsid w:val="0007044A"/>
    <w:rsid w:val="00073972"/>
    <w:rsid w:val="000749FA"/>
    <w:rsid w:val="00074B4C"/>
    <w:rsid w:val="00075D81"/>
    <w:rsid w:val="0008078A"/>
    <w:rsid w:val="00082987"/>
    <w:rsid w:val="00083793"/>
    <w:rsid w:val="00083A1A"/>
    <w:rsid w:val="00084D89"/>
    <w:rsid w:val="00086B9A"/>
    <w:rsid w:val="00090161"/>
    <w:rsid w:val="00090440"/>
    <w:rsid w:val="000938BA"/>
    <w:rsid w:val="00094C2F"/>
    <w:rsid w:val="00094CA0"/>
    <w:rsid w:val="0009589F"/>
    <w:rsid w:val="00097DC5"/>
    <w:rsid w:val="000A0EF7"/>
    <w:rsid w:val="000A2A78"/>
    <w:rsid w:val="000A2A8F"/>
    <w:rsid w:val="000A533D"/>
    <w:rsid w:val="000A5A39"/>
    <w:rsid w:val="000A6AD8"/>
    <w:rsid w:val="000B056E"/>
    <w:rsid w:val="000B0EE0"/>
    <w:rsid w:val="000B139D"/>
    <w:rsid w:val="000B1C38"/>
    <w:rsid w:val="000B2301"/>
    <w:rsid w:val="000B2BE2"/>
    <w:rsid w:val="000B3B15"/>
    <w:rsid w:val="000B650A"/>
    <w:rsid w:val="000C0CB5"/>
    <w:rsid w:val="000C19DB"/>
    <w:rsid w:val="000C2C7D"/>
    <w:rsid w:val="000C4F3E"/>
    <w:rsid w:val="000C589D"/>
    <w:rsid w:val="000C5979"/>
    <w:rsid w:val="000C643F"/>
    <w:rsid w:val="000D39CD"/>
    <w:rsid w:val="000D3A31"/>
    <w:rsid w:val="000D47AF"/>
    <w:rsid w:val="000D4E93"/>
    <w:rsid w:val="000D5665"/>
    <w:rsid w:val="000D6301"/>
    <w:rsid w:val="000D6BEB"/>
    <w:rsid w:val="000E5412"/>
    <w:rsid w:val="000E54B7"/>
    <w:rsid w:val="000E6A92"/>
    <w:rsid w:val="000E6B4F"/>
    <w:rsid w:val="000E766A"/>
    <w:rsid w:val="000E7F47"/>
    <w:rsid w:val="000F03C2"/>
    <w:rsid w:val="000F1106"/>
    <w:rsid w:val="000F192B"/>
    <w:rsid w:val="000F19EB"/>
    <w:rsid w:val="000F32FD"/>
    <w:rsid w:val="000F78DE"/>
    <w:rsid w:val="0010036A"/>
    <w:rsid w:val="00101C17"/>
    <w:rsid w:val="00103FF5"/>
    <w:rsid w:val="00104E22"/>
    <w:rsid w:val="00105060"/>
    <w:rsid w:val="00105372"/>
    <w:rsid w:val="001070C2"/>
    <w:rsid w:val="001070C3"/>
    <w:rsid w:val="00107815"/>
    <w:rsid w:val="001101BB"/>
    <w:rsid w:val="00111DBF"/>
    <w:rsid w:val="0011315B"/>
    <w:rsid w:val="00114D00"/>
    <w:rsid w:val="00116153"/>
    <w:rsid w:val="00116E59"/>
    <w:rsid w:val="00116F84"/>
    <w:rsid w:val="001210F8"/>
    <w:rsid w:val="001215D0"/>
    <w:rsid w:val="00121E9A"/>
    <w:rsid w:val="00122579"/>
    <w:rsid w:val="001232F7"/>
    <w:rsid w:val="001258FD"/>
    <w:rsid w:val="00130600"/>
    <w:rsid w:val="001308D7"/>
    <w:rsid w:val="00132460"/>
    <w:rsid w:val="00134324"/>
    <w:rsid w:val="0013545E"/>
    <w:rsid w:val="00137DD6"/>
    <w:rsid w:val="00140378"/>
    <w:rsid w:val="001466EC"/>
    <w:rsid w:val="001509A2"/>
    <w:rsid w:val="001511E9"/>
    <w:rsid w:val="00151543"/>
    <w:rsid w:val="00153CA3"/>
    <w:rsid w:val="0015679E"/>
    <w:rsid w:val="001576BF"/>
    <w:rsid w:val="00161145"/>
    <w:rsid w:val="00161CFC"/>
    <w:rsid w:val="00161F21"/>
    <w:rsid w:val="00161F6A"/>
    <w:rsid w:val="00163ED3"/>
    <w:rsid w:val="001659AA"/>
    <w:rsid w:val="00170F86"/>
    <w:rsid w:val="00172EE1"/>
    <w:rsid w:val="00173367"/>
    <w:rsid w:val="00175061"/>
    <w:rsid w:val="0017589F"/>
    <w:rsid w:val="00176D4D"/>
    <w:rsid w:val="00180B61"/>
    <w:rsid w:val="001850AB"/>
    <w:rsid w:val="00186887"/>
    <w:rsid w:val="00187053"/>
    <w:rsid w:val="00187B16"/>
    <w:rsid w:val="001909EE"/>
    <w:rsid w:val="00191064"/>
    <w:rsid w:val="00194E48"/>
    <w:rsid w:val="0019608B"/>
    <w:rsid w:val="001A14FC"/>
    <w:rsid w:val="001A2E03"/>
    <w:rsid w:val="001A339E"/>
    <w:rsid w:val="001A3892"/>
    <w:rsid w:val="001A4987"/>
    <w:rsid w:val="001A4B2A"/>
    <w:rsid w:val="001A5F93"/>
    <w:rsid w:val="001A74C5"/>
    <w:rsid w:val="001B43C4"/>
    <w:rsid w:val="001B4721"/>
    <w:rsid w:val="001B4873"/>
    <w:rsid w:val="001B59CD"/>
    <w:rsid w:val="001B6AF6"/>
    <w:rsid w:val="001B74B5"/>
    <w:rsid w:val="001C0CAF"/>
    <w:rsid w:val="001C12EF"/>
    <w:rsid w:val="001C2978"/>
    <w:rsid w:val="001C2F15"/>
    <w:rsid w:val="001C40D5"/>
    <w:rsid w:val="001C5718"/>
    <w:rsid w:val="001D160A"/>
    <w:rsid w:val="001D1DE8"/>
    <w:rsid w:val="001D2769"/>
    <w:rsid w:val="001D778A"/>
    <w:rsid w:val="001E0127"/>
    <w:rsid w:val="001E03AB"/>
    <w:rsid w:val="001E201A"/>
    <w:rsid w:val="001E4F9F"/>
    <w:rsid w:val="001E5EA0"/>
    <w:rsid w:val="001E5F6C"/>
    <w:rsid w:val="001E7632"/>
    <w:rsid w:val="001F17C7"/>
    <w:rsid w:val="001F1CD6"/>
    <w:rsid w:val="001F2DC7"/>
    <w:rsid w:val="001F57D4"/>
    <w:rsid w:val="001F6B73"/>
    <w:rsid w:val="001F6CA5"/>
    <w:rsid w:val="001F71B1"/>
    <w:rsid w:val="00200B91"/>
    <w:rsid w:val="00202F18"/>
    <w:rsid w:val="002038C6"/>
    <w:rsid w:val="002050BF"/>
    <w:rsid w:val="00205819"/>
    <w:rsid w:val="00206B7F"/>
    <w:rsid w:val="0020753E"/>
    <w:rsid w:val="002102CC"/>
    <w:rsid w:val="0021044B"/>
    <w:rsid w:val="002107FD"/>
    <w:rsid w:val="00210873"/>
    <w:rsid w:val="002149CB"/>
    <w:rsid w:val="00217687"/>
    <w:rsid w:val="0022005D"/>
    <w:rsid w:val="00221D1B"/>
    <w:rsid w:val="002220A9"/>
    <w:rsid w:val="002236C9"/>
    <w:rsid w:val="002246B9"/>
    <w:rsid w:val="00224A8C"/>
    <w:rsid w:val="00224F3C"/>
    <w:rsid w:val="00225752"/>
    <w:rsid w:val="00225BC2"/>
    <w:rsid w:val="00226342"/>
    <w:rsid w:val="002268D4"/>
    <w:rsid w:val="00230A7F"/>
    <w:rsid w:val="00230D40"/>
    <w:rsid w:val="00230EBC"/>
    <w:rsid w:val="00233E0A"/>
    <w:rsid w:val="002356D4"/>
    <w:rsid w:val="00236EE6"/>
    <w:rsid w:val="00236F3D"/>
    <w:rsid w:val="002408D5"/>
    <w:rsid w:val="0024284E"/>
    <w:rsid w:val="0024313D"/>
    <w:rsid w:val="0024349D"/>
    <w:rsid w:val="00243B0B"/>
    <w:rsid w:val="0024606D"/>
    <w:rsid w:val="002464AE"/>
    <w:rsid w:val="002470C8"/>
    <w:rsid w:val="00250694"/>
    <w:rsid w:val="00250DA9"/>
    <w:rsid w:val="002517C2"/>
    <w:rsid w:val="00253D87"/>
    <w:rsid w:val="00253F4E"/>
    <w:rsid w:val="00256949"/>
    <w:rsid w:val="00257D07"/>
    <w:rsid w:val="00260122"/>
    <w:rsid w:val="00260F2B"/>
    <w:rsid w:val="00262D38"/>
    <w:rsid w:val="0026404C"/>
    <w:rsid w:val="00264DE1"/>
    <w:rsid w:val="002710F1"/>
    <w:rsid w:val="0027345E"/>
    <w:rsid w:val="00274431"/>
    <w:rsid w:val="00275663"/>
    <w:rsid w:val="00275EAA"/>
    <w:rsid w:val="00276419"/>
    <w:rsid w:val="0027684A"/>
    <w:rsid w:val="00276863"/>
    <w:rsid w:val="00277C2D"/>
    <w:rsid w:val="00280F25"/>
    <w:rsid w:val="00282B3A"/>
    <w:rsid w:val="00283B96"/>
    <w:rsid w:val="00291F4F"/>
    <w:rsid w:val="0029575E"/>
    <w:rsid w:val="002960F6"/>
    <w:rsid w:val="00296FB7"/>
    <w:rsid w:val="002A0196"/>
    <w:rsid w:val="002A2C9D"/>
    <w:rsid w:val="002A3073"/>
    <w:rsid w:val="002A5025"/>
    <w:rsid w:val="002A5400"/>
    <w:rsid w:val="002A6C8B"/>
    <w:rsid w:val="002B1017"/>
    <w:rsid w:val="002B21F1"/>
    <w:rsid w:val="002B2307"/>
    <w:rsid w:val="002B73B5"/>
    <w:rsid w:val="002C06D8"/>
    <w:rsid w:val="002C1D87"/>
    <w:rsid w:val="002C2831"/>
    <w:rsid w:val="002C295C"/>
    <w:rsid w:val="002C2A00"/>
    <w:rsid w:val="002C5BD9"/>
    <w:rsid w:val="002D2177"/>
    <w:rsid w:val="002D4076"/>
    <w:rsid w:val="002D43D5"/>
    <w:rsid w:val="002D540E"/>
    <w:rsid w:val="002E0C72"/>
    <w:rsid w:val="002E0CB0"/>
    <w:rsid w:val="002E0E7D"/>
    <w:rsid w:val="002E286D"/>
    <w:rsid w:val="002E362F"/>
    <w:rsid w:val="002E709D"/>
    <w:rsid w:val="002E79A7"/>
    <w:rsid w:val="002F066B"/>
    <w:rsid w:val="002F3D62"/>
    <w:rsid w:val="002F488B"/>
    <w:rsid w:val="002F5351"/>
    <w:rsid w:val="002F69EB"/>
    <w:rsid w:val="002F72AC"/>
    <w:rsid w:val="002F7E3E"/>
    <w:rsid w:val="002F7F51"/>
    <w:rsid w:val="0030409C"/>
    <w:rsid w:val="003059A6"/>
    <w:rsid w:val="00310AEE"/>
    <w:rsid w:val="00310B1D"/>
    <w:rsid w:val="00315BD5"/>
    <w:rsid w:val="003235EE"/>
    <w:rsid w:val="0032567D"/>
    <w:rsid w:val="00325C8C"/>
    <w:rsid w:val="0032603D"/>
    <w:rsid w:val="00331128"/>
    <w:rsid w:val="00331D8B"/>
    <w:rsid w:val="00332497"/>
    <w:rsid w:val="00333B8D"/>
    <w:rsid w:val="00334517"/>
    <w:rsid w:val="003347F1"/>
    <w:rsid w:val="00337A7A"/>
    <w:rsid w:val="003406D4"/>
    <w:rsid w:val="00341EC1"/>
    <w:rsid w:val="0034428F"/>
    <w:rsid w:val="00344BAA"/>
    <w:rsid w:val="00345E5C"/>
    <w:rsid w:val="00346526"/>
    <w:rsid w:val="00351342"/>
    <w:rsid w:val="00351724"/>
    <w:rsid w:val="0035242E"/>
    <w:rsid w:val="003535FA"/>
    <w:rsid w:val="00353BA1"/>
    <w:rsid w:val="00353D2E"/>
    <w:rsid w:val="00356363"/>
    <w:rsid w:val="003565FD"/>
    <w:rsid w:val="0035751A"/>
    <w:rsid w:val="003611C6"/>
    <w:rsid w:val="003620F5"/>
    <w:rsid w:val="003623A0"/>
    <w:rsid w:val="00364E37"/>
    <w:rsid w:val="00367BCF"/>
    <w:rsid w:val="00371B84"/>
    <w:rsid w:val="003745B1"/>
    <w:rsid w:val="003761AA"/>
    <w:rsid w:val="00376E1B"/>
    <w:rsid w:val="003833D8"/>
    <w:rsid w:val="00383F80"/>
    <w:rsid w:val="00385B2B"/>
    <w:rsid w:val="00386094"/>
    <w:rsid w:val="00386E00"/>
    <w:rsid w:val="00387E51"/>
    <w:rsid w:val="00390A9C"/>
    <w:rsid w:val="00391FD3"/>
    <w:rsid w:val="00392328"/>
    <w:rsid w:val="00393F4B"/>
    <w:rsid w:val="00394CF1"/>
    <w:rsid w:val="00395DD7"/>
    <w:rsid w:val="00397D7A"/>
    <w:rsid w:val="003A0AD4"/>
    <w:rsid w:val="003A42D3"/>
    <w:rsid w:val="003A4DC2"/>
    <w:rsid w:val="003A5547"/>
    <w:rsid w:val="003A5673"/>
    <w:rsid w:val="003A6118"/>
    <w:rsid w:val="003B00E4"/>
    <w:rsid w:val="003B49DD"/>
    <w:rsid w:val="003B5B0C"/>
    <w:rsid w:val="003C010F"/>
    <w:rsid w:val="003C0B67"/>
    <w:rsid w:val="003C10CA"/>
    <w:rsid w:val="003C148C"/>
    <w:rsid w:val="003C1A98"/>
    <w:rsid w:val="003C212A"/>
    <w:rsid w:val="003C27C1"/>
    <w:rsid w:val="003C2D9A"/>
    <w:rsid w:val="003C3F8D"/>
    <w:rsid w:val="003C648F"/>
    <w:rsid w:val="003D12A3"/>
    <w:rsid w:val="003D3D59"/>
    <w:rsid w:val="003D3EF9"/>
    <w:rsid w:val="003D4A81"/>
    <w:rsid w:val="003D4DDC"/>
    <w:rsid w:val="003D5793"/>
    <w:rsid w:val="003D5B07"/>
    <w:rsid w:val="003D5D06"/>
    <w:rsid w:val="003D5E85"/>
    <w:rsid w:val="003D644A"/>
    <w:rsid w:val="003D6EAD"/>
    <w:rsid w:val="003E122B"/>
    <w:rsid w:val="003F2059"/>
    <w:rsid w:val="003F2D2D"/>
    <w:rsid w:val="003F2F39"/>
    <w:rsid w:val="00403EE5"/>
    <w:rsid w:val="004048AE"/>
    <w:rsid w:val="0040553C"/>
    <w:rsid w:val="00407472"/>
    <w:rsid w:val="0040764E"/>
    <w:rsid w:val="00407F28"/>
    <w:rsid w:val="00413672"/>
    <w:rsid w:val="00415C3C"/>
    <w:rsid w:val="00417C46"/>
    <w:rsid w:val="00417F01"/>
    <w:rsid w:val="004210A9"/>
    <w:rsid w:val="00423759"/>
    <w:rsid w:val="00423DB1"/>
    <w:rsid w:val="00423DFD"/>
    <w:rsid w:val="00423FC4"/>
    <w:rsid w:val="0042413C"/>
    <w:rsid w:val="00426D2B"/>
    <w:rsid w:val="004272A4"/>
    <w:rsid w:val="004314B6"/>
    <w:rsid w:val="004329C1"/>
    <w:rsid w:val="0043392B"/>
    <w:rsid w:val="00433AE2"/>
    <w:rsid w:val="00434109"/>
    <w:rsid w:val="00435FA3"/>
    <w:rsid w:val="00436709"/>
    <w:rsid w:val="00436AFA"/>
    <w:rsid w:val="00441197"/>
    <w:rsid w:val="0044153B"/>
    <w:rsid w:val="00441611"/>
    <w:rsid w:val="0044229D"/>
    <w:rsid w:val="00444B26"/>
    <w:rsid w:val="0044731C"/>
    <w:rsid w:val="00447C1B"/>
    <w:rsid w:val="00450FFB"/>
    <w:rsid w:val="0045161C"/>
    <w:rsid w:val="004520E3"/>
    <w:rsid w:val="00453E34"/>
    <w:rsid w:val="00454008"/>
    <w:rsid w:val="004555B1"/>
    <w:rsid w:val="004645EA"/>
    <w:rsid w:val="00471CFC"/>
    <w:rsid w:val="00472EBF"/>
    <w:rsid w:val="00473CF4"/>
    <w:rsid w:val="00473E98"/>
    <w:rsid w:val="00474C7C"/>
    <w:rsid w:val="00476FF6"/>
    <w:rsid w:val="00477A36"/>
    <w:rsid w:val="00481C04"/>
    <w:rsid w:val="004821B7"/>
    <w:rsid w:val="004832E1"/>
    <w:rsid w:val="004845EE"/>
    <w:rsid w:val="004859B2"/>
    <w:rsid w:val="004872D3"/>
    <w:rsid w:val="004875BC"/>
    <w:rsid w:val="004903D7"/>
    <w:rsid w:val="00491BB3"/>
    <w:rsid w:val="00493914"/>
    <w:rsid w:val="004956EE"/>
    <w:rsid w:val="00496257"/>
    <w:rsid w:val="00496A69"/>
    <w:rsid w:val="00496F94"/>
    <w:rsid w:val="0049714B"/>
    <w:rsid w:val="004A4296"/>
    <w:rsid w:val="004A57DA"/>
    <w:rsid w:val="004A74B4"/>
    <w:rsid w:val="004B04F5"/>
    <w:rsid w:val="004B091C"/>
    <w:rsid w:val="004B2E4F"/>
    <w:rsid w:val="004B33D0"/>
    <w:rsid w:val="004B4F7A"/>
    <w:rsid w:val="004B5AED"/>
    <w:rsid w:val="004B74F8"/>
    <w:rsid w:val="004B754E"/>
    <w:rsid w:val="004C2803"/>
    <w:rsid w:val="004C338D"/>
    <w:rsid w:val="004C3675"/>
    <w:rsid w:val="004C5BB9"/>
    <w:rsid w:val="004D099C"/>
    <w:rsid w:val="004D0A06"/>
    <w:rsid w:val="004D0B96"/>
    <w:rsid w:val="004D0E31"/>
    <w:rsid w:val="004D420D"/>
    <w:rsid w:val="004D7DFF"/>
    <w:rsid w:val="004E0CDF"/>
    <w:rsid w:val="004E14EC"/>
    <w:rsid w:val="004E1528"/>
    <w:rsid w:val="004E3868"/>
    <w:rsid w:val="004E5655"/>
    <w:rsid w:val="004F3A0B"/>
    <w:rsid w:val="004F42A4"/>
    <w:rsid w:val="004F514A"/>
    <w:rsid w:val="004F5288"/>
    <w:rsid w:val="004F6082"/>
    <w:rsid w:val="004F75C3"/>
    <w:rsid w:val="0050002D"/>
    <w:rsid w:val="00500928"/>
    <w:rsid w:val="00503463"/>
    <w:rsid w:val="0050504B"/>
    <w:rsid w:val="00511732"/>
    <w:rsid w:val="005124BE"/>
    <w:rsid w:val="00512BC2"/>
    <w:rsid w:val="0051359B"/>
    <w:rsid w:val="005147F2"/>
    <w:rsid w:val="005224EA"/>
    <w:rsid w:val="00522BC8"/>
    <w:rsid w:val="00530149"/>
    <w:rsid w:val="0053491D"/>
    <w:rsid w:val="00536E14"/>
    <w:rsid w:val="00540016"/>
    <w:rsid w:val="005425F6"/>
    <w:rsid w:val="00546A92"/>
    <w:rsid w:val="005471B3"/>
    <w:rsid w:val="00547BB3"/>
    <w:rsid w:val="0055097B"/>
    <w:rsid w:val="00551D3E"/>
    <w:rsid w:val="00552AAA"/>
    <w:rsid w:val="005530D5"/>
    <w:rsid w:val="00555052"/>
    <w:rsid w:val="00555158"/>
    <w:rsid w:val="00556266"/>
    <w:rsid w:val="00556E65"/>
    <w:rsid w:val="00560883"/>
    <w:rsid w:val="00560CF9"/>
    <w:rsid w:val="00561E7A"/>
    <w:rsid w:val="00563F4F"/>
    <w:rsid w:val="0056541F"/>
    <w:rsid w:val="00565635"/>
    <w:rsid w:val="00567601"/>
    <w:rsid w:val="00567635"/>
    <w:rsid w:val="0057113B"/>
    <w:rsid w:val="005721CC"/>
    <w:rsid w:val="0057275B"/>
    <w:rsid w:val="00573EF2"/>
    <w:rsid w:val="00574614"/>
    <w:rsid w:val="005755D4"/>
    <w:rsid w:val="00580646"/>
    <w:rsid w:val="00580795"/>
    <w:rsid w:val="00580D1A"/>
    <w:rsid w:val="005839FE"/>
    <w:rsid w:val="00584192"/>
    <w:rsid w:val="005841EA"/>
    <w:rsid w:val="00585FE0"/>
    <w:rsid w:val="005931AE"/>
    <w:rsid w:val="00593363"/>
    <w:rsid w:val="00593E2F"/>
    <w:rsid w:val="00594E69"/>
    <w:rsid w:val="005957BA"/>
    <w:rsid w:val="00596711"/>
    <w:rsid w:val="00597029"/>
    <w:rsid w:val="005A445F"/>
    <w:rsid w:val="005A529C"/>
    <w:rsid w:val="005A5F1F"/>
    <w:rsid w:val="005A7440"/>
    <w:rsid w:val="005B1111"/>
    <w:rsid w:val="005B2E4A"/>
    <w:rsid w:val="005B5540"/>
    <w:rsid w:val="005B6342"/>
    <w:rsid w:val="005C14B1"/>
    <w:rsid w:val="005C23A3"/>
    <w:rsid w:val="005C26F8"/>
    <w:rsid w:val="005C2900"/>
    <w:rsid w:val="005C5339"/>
    <w:rsid w:val="005C75D6"/>
    <w:rsid w:val="005D04D3"/>
    <w:rsid w:val="005D079F"/>
    <w:rsid w:val="005D2C62"/>
    <w:rsid w:val="005D3C80"/>
    <w:rsid w:val="005D484D"/>
    <w:rsid w:val="005D54FD"/>
    <w:rsid w:val="005D6BA0"/>
    <w:rsid w:val="005D7B23"/>
    <w:rsid w:val="005E000A"/>
    <w:rsid w:val="005E1571"/>
    <w:rsid w:val="005E1736"/>
    <w:rsid w:val="005E389C"/>
    <w:rsid w:val="005E4AEB"/>
    <w:rsid w:val="005E5F5D"/>
    <w:rsid w:val="005E60DD"/>
    <w:rsid w:val="005E7A1C"/>
    <w:rsid w:val="005F03AD"/>
    <w:rsid w:val="005F1CBC"/>
    <w:rsid w:val="005F404E"/>
    <w:rsid w:val="005F4A21"/>
    <w:rsid w:val="005F5083"/>
    <w:rsid w:val="005F60C7"/>
    <w:rsid w:val="005F7BB1"/>
    <w:rsid w:val="00600FE4"/>
    <w:rsid w:val="006026C4"/>
    <w:rsid w:val="00603194"/>
    <w:rsid w:val="00603F9E"/>
    <w:rsid w:val="00604C16"/>
    <w:rsid w:val="0060565A"/>
    <w:rsid w:val="00606B41"/>
    <w:rsid w:val="00606BBB"/>
    <w:rsid w:val="006101A6"/>
    <w:rsid w:val="00610C43"/>
    <w:rsid w:val="0061220A"/>
    <w:rsid w:val="00612772"/>
    <w:rsid w:val="00613276"/>
    <w:rsid w:val="006134C2"/>
    <w:rsid w:val="00613D15"/>
    <w:rsid w:val="006142B2"/>
    <w:rsid w:val="00615777"/>
    <w:rsid w:val="006158A9"/>
    <w:rsid w:val="00616F18"/>
    <w:rsid w:val="0062319C"/>
    <w:rsid w:val="006241DE"/>
    <w:rsid w:val="00626236"/>
    <w:rsid w:val="00626719"/>
    <w:rsid w:val="0062676E"/>
    <w:rsid w:val="006309C6"/>
    <w:rsid w:val="0063244C"/>
    <w:rsid w:val="00632C7C"/>
    <w:rsid w:val="00633F5B"/>
    <w:rsid w:val="00634E3A"/>
    <w:rsid w:val="00635624"/>
    <w:rsid w:val="006419FE"/>
    <w:rsid w:val="006423C4"/>
    <w:rsid w:val="00644004"/>
    <w:rsid w:val="006449A9"/>
    <w:rsid w:val="0065184D"/>
    <w:rsid w:val="00651CCB"/>
    <w:rsid w:val="006539A2"/>
    <w:rsid w:val="00654CB9"/>
    <w:rsid w:val="00657713"/>
    <w:rsid w:val="00660315"/>
    <w:rsid w:val="006603FE"/>
    <w:rsid w:val="006657EC"/>
    <w:rsid w:val="00665B63"/>
    <w:rsid w:val="00667F4F"/>
    <w:rsid w:val="00670C83"/>
    <w:rsid w:val="006726F3"/>
    <w:rsid w:val="00672DEC"/>
    <w:rsid w:val="006730D3"/>
    <w:rsid w:val="00674C8C"/>
    <w:rsid w:val="006758BE"/>
    <w:rsid w:val="00677008"/>
    <w:rsid w:val="00685FAA"/>
    <w:rsid w:val="006877C1"/>
    <w:rsid w:val="00694381"/>
    <w:rsid w:val="0069547D"/>
    <w:rsid w:val="00695B0B"/>
    <w:rsid w:val="00695B5C"/>
    <w:rsid w:val="006970E6"/>
    <w:rsid w:val="006975C7"/>
    <w:rsid w:val="006A0106"/>
    <w:rsid w:val="006A18A3"/>
    <w:rsid w:val="006A2794"/>
    <w:rsid w:val="006A2F68"/>
    <w:rsid w:val="006A37F0"/>
    <w:rsid w:val="006A3DA8"/>
    <w:rsid w:val="006B3889"/>
    <w:rsid w:val="006B3FE2"/>
    <w:rsid w:val="006B4551"/>
    <w:rsid w:val="006B5000"/>
    <w:rsid w:val="006B5DA9"/>
    <w:rsid w:val="006B5E84"/>
    <w:rsid w:val="006B757E"/>
    <w:rsid w:val="006C230C"/>
    <w:rsid w:val="006C3B7E"/>
    <w:rsid w:val="006C431F"/>
    <w:rsid w:val="006D051E"/>
    <w:rsid w:val="006D10B8"/>
    <w:rsid w:val="006D411A"/>
    <w:rsid w:val="006E0367"/>
    <w:rsid w:val="006E0CE8"/>
    <w:rsid w:val="006E2CDF"/>
    <w:rsid w:val="006E30BF"/>
    <w:rsid w:val="006E31D2"/>
    <w:rsid w:val="006E4C31"/>
    <w:rsid w:val="006E5545"/>
    <w:rsid w:val="006E6670"/>
    <w:rsid w:val="006F1454"/>
    <w:rsid w:val="006F1824"/>
    <w:rsid w:val="006F20FF"/>
    <w:rsid w:val="006F69CF"/>
    <w:rsid w:val="006F6E81"/>
    <w:rsid w:val="006F71E3"/>
    <w:rsid w:val="00702B75"/>
    <w:rsid w:val="00705038"/>
    <w:rsid w:val="0070518A"/>
    <w:rsid w:val="00705650"/>
    <w:rsid w:val="00705811"/>
    <w:rsid w:val="00706A49"/>
    <w:rsid w:val="00707711"/>
    <w:rsid w:val="007106E4"/>
    <w:rsid w:val="0071074A"/>
    <w:rsid w:val="0071107E"/>
    <w:rsid w:val="00711491"/>
    <w:rsid w:val="00712157"/>
    <w:rsid w:val="0071494A"/>
    <w:rsid w:val="007149ED"/>
    <w:rsid w:val="007153E9"/>
    <w:rsid w:val="007160DE"/>
    <w:rsid w:val="00716F17"/>
    <w:rsid w:val="00720A61"/>
    <w:rsid w:val="00720D13"/>
    <w:rsid w:val="00724399"/>
    <w:rsid w:val="00724C8C"/>
    <w:rsid w:val="00725113"/>
    <w:rsid w:val="0072560B"/>
    <w:rsid w:val="00726077"/>
    <w:rsid w:val="00726540"/>
    <w:rsid w:val="00732DCD"/>
    <w:rsid w:val="007355B3"/>
    <w:rsid w:val="0073673B"/>
    <w:rsid w:val="00737568"/>
    <w:rsid w:val="00746078"/>
    <w:rsid w:val="00747AC8"/>
    <w:rsid w:val="00750A2A"/>
    <w:rsid w:val="007515D4"/>
    <w:rsid w:val="007526BF"/>
    <w:rsid w:val="00752C27"/>
    <w:rsid w:val="00753F2D"/>
    <w:rsid w:val="007553E8"/>
    <w:rsid w:val="0075583D"/>
    <w:rsid w:val="00760769"/>
    <w:rsid w:val="00761EC3"/>
    <w:rsid w:val="00763331"/>
    <w:rsid w:val="00763A23"/>
    <w:rsid w:val="00765732"/>
    <w:rsid w:val="00766C49"/>
    <w:rsid w:val="00767882"/>
    <w:rsid w:val="00771299"/>
    <w:rsid w:val="00781332"/>
    <w:rsid w:val="00781916"/>
    <w:rsid w:val="00781F67"/>
    <w:rsid w:val="00786ED0"/>
    <w:rsid w:val="00787C07"/>
    <w:rsid w:val="00790280"/>
    <w:rsid w:val="00791C71"/>
    <w:rsid w:val="00792219"/>
    <w:rsid w:val="0079244B"/>
    <w:rsid w:val="00794084"/>
    <w:rsid w:val="00795EBE"/>
    <w:rsid w:val="007968B8"/>
    <w:rsid w:val="00797F09"/>
    <w:rsid w:val="007A0F70"/>
    <w:rsid w:val="007A3394"/>
    <w:rsid w:val="007A355E"/>
    <w:rsid w:val="007A4A47"/>
    <w:rsid w:val="007A783C"/>
    <w:rsid w:val="007B0366"/>
    <w:rsid w:val="007B21BF"/>
    <w:rsid w:val="007B291C"/>
    <w:rsid w:val="007B35F6"/>
    <w:rsid w:val="007B4336"/>
    <w:rsid w:val="007B5610"/>
    <w:rsid w:val="007B5854"/>
    <w:rsid w:val="007B6021"/>
    <w:rsid w:val="007B7C45"/>
    <w:rsid w:val="007B7E38"/>
    <w:rsid w:val="007C2ACA"/>
    <w:rsid w:val="007C4101"/>
    <w:rsid w:val="007D55E0"/>
    <w:rsid w:val="007D60E2"/>
    <w:rsid w:val="007D613C"/>
    <w:rsid w:val="007D64CC"/>
    <w:rsid w:val="007D75A9"/>
    <w:rsid w:val="007D77B7"/>
    <w:rsid w:val="007E1667"/>
    <w:rsid w:val="007E275B"/>
    <w:rsid w:val="007E3B2E"/>
    <w:rsid w:val="007E5606"/>
    <w:rsid w:val="007F0356"/>
    <w:rsid w:val="007F2341"/>
    <w:rsid w:val="007F6D3E"/>
    <w:rsid w:val="00803301"/>
    <w:rsid w:val="008047D4"/>
    <w:rsid w:val="008060FC"/>
    <w:rsid w:val="00807BB8"/>
    <w:rsid w:val="00810A44"/>
    <w:rsid w:val="008134A8"/>
    <w:rsid w:val="00814039"/>
    <w:rsid w:val="008164B3"/>
    <w:rsid w:val="008179A9"/>
    <w:rsid w:val="0082370A"/>
    <w:rsid w:val="00823A3D"/>
    <w:rsid w:val="00824C8D"/>
    <w:rsid w:val="008266AC"/>
    <w:rsid w:val="00826F79"/>
    <w:rsid w:val="00830E0C"/>
    <w:rsid w:val="00833874"/>
    <w:rsid w:val="0083494D"/>
    <w:rsid w:val="00835523"/>
    <w:rsid w:val="008356A1"/>
    <w:rsid w:val="00835F36"/>
    <w:rsid w:val="00836217"/>
    <w:rsid w:val="0083634D"/>
    <w:rsid w:val="00837160"/>
    <w:rsid w:val="008377AA"/>
    <w:rsid w:val="00842C3C"/>
    <w:rsid w:val="00844AA6"/>
    <w:rsid w:val="0084732A"/>
    <w:rsid w:val="00847706"/>
    <w:rsid w:val="00853B6A"/>
    <w:rsid w:val="008544F8"/>
    <w:rsid w:val="00856D7D"/>
    <w:rsid w:val="00857BC9"/>
    <w:rsid w:val="00860982"/>
    <w:rsid w:val="008626E6"/>
    <w:rsid w:val="00862AE0"/>
    <w:rsid w:val="00863203"/>
    <w:rsid w:val="008646B5"/>
    <w:rsid w:val="0086560A"/>
    <w:rsid w:val="00865AE4"/>
    <w:rsid w:val="008702EB"/>
    <w:rsid w:val="00870F38"/>
    <w:rsid w:val="00871C0A"/>
    <w:rsid w:val="0087392E"/>
    <w:rsid w:val="00874179"/>
    <w:rsid w:val="00876B71"/>
    <w:rsid w:val="0088198F"/>
    <w:rsid w:val="008847CA"/>
    <w:rsid w:val="00894736"/>
    <w:rsid w:val="008953DC"/>
    <w:rsid w:val="00896F85"/>
    <w:rsid w:val="008A046E"/>
    <w:rsid w:val="008A410A"/>
    <w:rsid w:val="008A47B3"/>
    <w:rsid w:val="008A4910"/>
    <w:rsid w:val="008A5C24"/>
    <w:rsid w:val="008B1D31"/>
    <w:rsid w:val="008B3048"/>
    <w:rsid w:val="008B3E0E"/>
    <w:rsid w:val="008B438C"/>
    <w:rsid w:val="008B50B5"/>
    <w:rsid w:val="008B6009"/>
    <w:rsid w:val="008B7708"/>
    <w:rsid w:val="008B7C96"/>
    <w:rsid w:val="008C00C7"/>
    <w:rsid w:val="008C0833"/>
    <w:rsid w:val="008C0B4D"/>
    <w:rsid w:val="008C2669"/>
    <w:rsid w:val="008C4A6C"/>
    <w:rsid w:val="008C6431"/>
    <w:rsid w:val="008C6C7A"/>
    <w:rsid w:val="008C74B2"/>
    <w:rsid w:val="008D0287"/>
    <w:rsid w:val="008D11B8"/>
    <w:rsid w:val="008D2B3D"/>
    <w:rsid w:val="008D30C7"/>
    <w:rsid w:val="008D5347"/>
    <w:rsid w:val="008D66FA"/>
    <w:rsid w:val="008D68B0"/>
    <w:rsid w:val="008E44AB"/>
    <w:rsid w:val="008E4EA0"/>
    <w:rsid w:val="008E6EE7"/>
    <w:rsid w:val="008F1D2B"/>
    <w:rsid w:val="008F3810"/>
    <w:rsid w:val="008F44D1"/>
    <w:rsid w:val="008F5DE3"/>
    <w:rsid w:val="008F6C6C"/>
    <w:rsid w:val="008F6FFC"/>
    <w:rsid w:val="008F775C"/>
    <w:rsid w:val="008F78AB"/>
    <w:rsid w:val="008F7FD3"/>
    <w:rsid w:val="009016DA"/>
    <w:rsid w:val="00906318"/>
    <w:rsid w:val="00907B5D"/>
    <w:rsid w:val="00910707"/>
    <w:rsid w:val="00910BC6"/>
    <w:rsid w:val="00911119"/>
    <w:rsid w:val="009123B7"/>
    <w:rsid w:val="00912428"/>
    <w:rsid w:val="00913B40"/>
    <w:rsid w:val="00913D9A"/>
    <w:rsid w:val="00920D0E"/>
    <w:rsid w:val="0092301D"/>
    <w:rsid w:val="00925454"/>
    <w:rsid w:val="00925C98"/>
    <w:rsid w:val="0092742B"/>
    <w:rsid w:val="00927C1F"/>
    <w:rsid w:val="00927FCA"/>
    <w:rsid w:val="009319AC"/>
    <w:rsid w:val="009323AF"/>
    <w:rsid w:val="009336F4"/>
    <w:rsid w:val="00934172"/>
    <w:rsid w:val="009345BE"/>
    <w:rsid w:val="0093711E"/>
    <w:rsid w:val="00937187"/>
    <w:rsid w:val="009424B1"/>
    <w:rsid w:val="00944178"/>
    <w:rsid w:val="009464E2"/>
    <w:rsid w:val="00946E9E"/>
    <w:rsid w:val="009538FE"/>
    <w:rsid w:val="00953AEF"/>
    <w:rsid w:val="009544FC"/>
    <w:rsid w:val="00956243"/>
    <w:rsid w:val="00961335"/>
    <w:rsid w:val="009636F6"/>
    <w:rsid w:val="00964DA8"/>
    <w:rsid w:val="009664E2"/>
    <w:rsid w:val="00970497"/>
    <w:rsid w:val="009720C5"/>
    <w:rsid w:val="0097226F"/>
    <w:rsid w:val="00973E63"/>
    <w:rsid w:val="00973EFB"/>
    <w:rsid w:val="00974813"/>
    <w:rsid w:val="00975938"/>
    <w:rsid w:val="00976E93"/>
    <w:rsid w:val="00980309"/>
    <w:rsid w:val="00982228"/>
    <w:rsid w:val="00984F65"/>
    <w:rsid w:val="00985E7F"/>
    <w:rsid w:val="00987E79"/>
    <w:rsid w:val="009905A9"/>
    <w:rsid w:val="009911D1"/>
    <w:rsid w:val="00991B35"/>
    <w:rsid w:val="00992009"/>
    <w:rsid w:val="00992C31"/>
    <w:rsid w:val="00994785"/>
    <w:rsid w:val="00995E1A"/>
    <w:rsid w:val="00996385"/>
    <w:rsid w:val="009A067F"/>
    <w:rsid w:val="009A1BE7"/>
    <w:rsid w:val="009A2926"/>
    <w:rsid w:val="009A325D"/>
    <w:rsid w:val="009A6140"/>
    <w:rsid w:val="009A7EAB"/>
    <w:rsid w:val="009B0CF5"/>
    <w:rsid w:val="009B30F8"/>
    <w:rsid w:val="009B6AD8"/>
    <w:rsid w:val="009C1F0A"/>
    <w:rsid w:val="009C32B0"/>
    <w:rsid w:val="009C330F"/>
    <w:rsid w:val="009C35F1"/>
    <w:rsid w:val="009C6D61"/>
    <w:rsid w:val="009C6DF8"/>
    <w:rsid w:val="009D1B0F"/>
    <w:rsid w:val="009D77C4"/>
    <w:rsid w:val="009D7D15"/>
    <w:rsid w:val="009D7E40"/>
    <w:rsid w:val="009E2D8A"/>
    <w:rsid w:val="009E32F6"/>
    <w:rsid w:val="009E4077"/>
    <w:rsid w:val="009F29B3"/>
    <w:rsid w:val="009F6139"/>
    <w:rsid w:val="009F7171"/>
    <w:rsid w:val="00A01B78"/>
    <w:rsid w:val="00A02252"/>
    <w:rsid w:val="00A0421E"/>
    <w:rsid w:val="00A04592"/>
    <w:rsid w:val="00A045A5"/>
    <w:rsid w:val="00A05397"/>
    <w:rsid w:val="00A06375"/>
    <w:rsid w:val="00A06423"/>
    <w:rsid w:val="00A13313"/>
    <w:rsid w:val="00A14A81"/>
    <w:rsid w:val="00A14B5C"/>
    <w:rsid w:val="00A171D2"/>
    <w:rsid w:val="00A210EF"/>
    <w:rsid w:val="00A2127D"/>
    <w:rsid w:val="00A21ED7"/>
    <w:rsid w:val="00A249CB"/>
    <w:rsid w:val="00A31861"/>
    <w:rsid w:val="00A32156"/>
    <w:rsid w:val="00A34C47"/>
    <w:rsid w:val="00A3540D"/>
    <w:rsid w:val="00A36067"/>
    <w:rsid w:val="00A37E2F"/>
    <w:rsid w:val="00A41CD8"/>
    <w:rsid w:val="00A4248C"/>
    <w:rsid w:val="00A42B5E"/>
    <w:rsid w:val="00A45A1A"/>
    <w:rsid w:val="00A45A93"/>
    <w:rsid w:val="00A511EC"/>
    <w:rsid w:val="00A522F7"/>
    <w:rsid w:val="00A53235"/>
    <w:rsid w:val="00A5377B"/>
    <w:rsid w:val="00A545D5"/>
    <w:rsid w:val="00A61B85"/>
    <w:rsid w:val="00A61E47"/>
    <w:rsid w:val="00A62ACC"/>
    <w:rsid w:val="00A6356E"/>
    <w:rsid w:val="00A63C2D"/>
    <w:rsid w:val="00A6438A"/>
    <w:rsid w:val="00A647A5"/>
    <w:rsid w:val="00A65B84"/>
    <w:rsid w:val="00A708D3"/>
    <w:rsid w:val="00A73059"/>
    <w:rsid w:val="00A7332F"/>
    <w:rsid w:val="00A74420"/>
    <w:rsid w:val="00A764F4"/>
    <w:rsid w:val="00A765E1"/>
    <w:rsid w:val="00A76681"/>
    <w:rsid w:val="00A81B6D"/>
    <w:rsid w:val="00A81D45"/>
    <w:rsid w:val="00A8218C"/>
    <w:rsid w:val="00A837A8"/>
    <w:rsid w:val="00A84C9E"/>
    <w:rsid w:val="00A85092"/>
    <w:rsid w:val="00A9139F"/>
    <w:rsid w:val="00A936B9"/>
    <w:rsid w:val="00A93EF2"/>
    <w:rsid w:val="00A9508E"/>
    <w:rsid w:val="00A95A95"/>
    <w:rsid w:val="00AA0212"/>
    <w:rsid w:val="00AA047A"/>
    <w:rsid w:val="00AA0DA3"/>
    <w:rsid w:val="00AA14A4"/>
    <w:rsid w:val="00AA2C04"/>
    <w:rsid w:val="00AA2FC2"/>
    <w:rsid w:val="00AA3106"/>
    <w:rsid w:val="00AA3C03"/>
    <w:rsid w:val="00AA3FED"/>
    <w:rsid w:val="00AA4F36"/>
    <w:rsid w:val="00AA5894"/>
    <w:rsid w:val="00AA5950"/>
    <w:rsid w:val="00AA60F7"/>
    <w:rsid w:val="00AA6743"/>
    <w:rsid w:val="00AB07A3"/>
    <w:rsid w:val="00AB0AF4"/>
    <w:rsid w:val="00AB1096"/>
    <w:rsid w:val="00AB14E4"/>
    <w:rsid w:val="00AB24F7"/>
    <w:rsid w:val="00AB27F3"/>
    <w:rsid w:val="00AB2DA4"/>
    <w:rsid w:val="00AB39F9"/>
    <w:rsid w:val="00AB4BBC"/>
    <w:rsid w:val="00AB5F07"/>
    <w:rsid w:val="00AB6FC8"/>
    <w:rsid w:val="00AC0B41"/>
    <w:rsid w:val="00AC0DAE"/>
    <w:rsid w:val="00AC3E61"/>
    <w:rsid w:val="00AC48BF"/>
    <w:rsid w:val="00AC58AD"/>
    <w:rsid w:val="00AD0676"/>
    <w:rsid w:val="00AD2885"/>
    <w:rsid w:val="00AD5A2F"/>
    <w:rsid w:val="00AD5A38"/>
    <w:rsid w:val="00AE2301"/>
    <w:rsid w:val="00AE707A"/>
    <w:rsid w:val="00AF229F"/>
    <w:rsid w:val="00AF59FF"/>
    <w:rsid w:val="00AF5DD0"/>
    <w:rsid w:val="00AF6BA9"/>
    <w:rsid w:val="00B00108"/>
    <w:rsid w:val="00B011BE"/>
    <w:rsid w:val="00B01803"/>
    <w:rsid w:val="00B04230"/>
    <w:rsid w:val="00B04BD5"/>
    <w:rsid w:val="00B05C79"/>
    <w:rsid w:val="00B0617B"/>
    <w:rsid w:val="00B10013"/>
    <w:rsid w:val="00B10412"/>
    <w:rsid w:val="00B11663"/>
    <w:rsid w:val="00B135C0"/>
    <w:rsid w:val="00B16024"/>
    <w:rsid w:val="00B21E56"/>
    <w:rsid w:val="00B22323"/>
    <w:rsid w:val="00B225CC"/>
    <w:rsid w:val="00B22C5F"/>
    <w:rsid w:val="00B250CE"/>
    <w:rsid w:val="00B25C4F"/>
    <w:rsid w:val="00B27915"/>
    <w:rsid w:val="00B30328"/>
    <w:rsid w:val="00B329CC"/>
    <w:rsid w:val="00B33D84"/>
    <w:rsid w:val="00B34B78"/>
    <w:rsid w:val="00B353C1"/>
    <w:rsid w:val="00B35713"/>
    <w:rsid w:val="00B4195C"/>
    <w:rsid w:val="00B42855"/>
    <w:rsid w:val="00B42DBA"/>
    <w:rsid w:val="00B46DED"/>
    <w:rsid w:val="00B504C6"/>
    <w:rsid w:val="00B527E9"/>
    <w:rsid w:val="00B533F6"/>
    <w:rsid w:val="00B553AF"/>
    <w:rsid w:val="00B57BDC"/>
    <w:rsid w:val="00B60AB7"/>
    <w:rsid w:val="00B61562"/>
    <w:rsid w:val="00B61D0F"/>
    <w:rsid w:val="00B62666"/>
    <w:rsid w:val="00B6279B"/>
    <w:rsid w:val="00B62B9C"/>
    <w:rsid w:val="00B67143"/>
    <w:rsid w:val="00B70776"/>
    <w:rsid w:val="00B70F10"/>
    <w:rsid w:val="00B7145F"/>
    <w:rsid w:val="00B72682"/>
    <w:rsid w:val="00B73F95"/>
    <w:rsid w:val="00B74574"/>
    <w:rsid w:val="00B74653"/>
    <w:rsid w:val="00B77175"/>
    <w:rsid w:val="00B80EE6"/>
    <w:rsid w:val="00B81C0C"/>
    <w:rsid w:val="00B8267F"/>
    <w:rsid w:val="00B834D9"/>
    <w:rsid w:val="00B84228"/>
    <w:rsid w:val="00B84441"/>
    <w:rsid w:val="00B85390"/>
    <w:rsid w:val="00B86ECC"/>
    <w:rsid w:val="00B87E4E"/>
    <w:rsid w:val="00B87FED"/>
    <w:rsid w:val="00B90FDC"/>
    <w:rsid w:val="00B917A1"/>
    <w:rsid w:val="00B930F3"/>
    <w:rsid w:val="00B931FE"/>
    <w:rsid w:val="00B94691"/>
    <w:rsid w:val="00B94C43"/>
    <w:rsid w:val="00B950AF"/>
    <w:rsid w:val="00B97768"/>
    <w:rsid w:val="00BA1C7D"/>
    <w:rsid w:val="00BA4527"/>
    <w:rsid w:val="00BA52E7"/>
    <w:rsid w:val="00BA5E25"/>
    <w:rsid w:val="00BB1FF1"/>
    <w:rsid w:val="00BB2377"/>
    <w:rsid w:val="00BB3CC0"/>
    <w:rsid w:val="00BB4717"/>
    <w:rsid w:val="00BB565C"/>
    <w:rsid w:val="00BB6C2F"/>
    <w:rsid w:val="00BB7E42"/>
    <w:rsid w:val="00BC0290"/>
    <w:rsid w:val="00BC0412"/>
    <w:rsid w:val="00BC0F51"/>
    <w:rsid w:val="00BC296D"/>
    <w:rsid w:val="00BC38ED"/>
    <w:rsid w:val="00BC3D46"/>
    <w:rsid w:val="00BC65EA"/>
    <w:rsid w:val="00BC6A01"/>
    <w:rsid w:val="00BC7245"/>
    <w:rsid w:val="00BD0427"/>
    <w:rsid w:val="00BD2D7D"/>
    <w:rsid w:val="00BD3791"/>
    <w:rsid w:val="00BD45DD"/>
    <w:rsid w:val="00BD5485"/>
    <w:rsid w:val="00BD577E"/>
    <w:rsid w:val="00BE0F81"/>
    <w:rsid w:val="00BE20EC"/>
    <w:rsid w:val="00BE3570"/>
    <w:rsid w:val="00BE62A5"/>
    <w:rsid w:val="00BF044B"/>
    <w:rsid w:val="00BF1903"/>
    <w:rsid w:val="00BF1975"/>
    <w:rsid w:val="00BF542D"/>
    <w:rsid w:val="00C010FB"/>
    <w:rsid w:val="00C014A8"/>
    <w:rsid w:val="00C03D0F"/>
    <w:rsid w:val="00C044A4"/>
    <w:rsid w:val="00C045EE"/>
    <w:rsid w:val="00C05C56"/>
    <w:rsid w:val="00C06CFA"/>
    <w:rsid w:val="00C070C4"/>
    <w:rsid w:val="00C13458"/>
    <w:rsid w:val="00C168C8"/>
    <w:rsid w:val="00C169C2"/>
    <w:rsid w:val="00C16A9B"/>
    <w:rsid w:val="00C16AB5"/>
    <w:rsid w:val="00C16B7B"/>
    <w:rsid w:val="00C17A5E"/>
    <w:rsid w:val="00C17F4D"/>
    <w:rsid w:val="00C21B20"/>
    <w:rsid w:val="00C22F20"/>
    <w:rsid w:val="00C23BD9"/>
    <w:rsid w:val="00C273A9"/>
    <w:rsid w:val="00C308D3"/>
    <w:rsid w:val="00C30A14"/>
    <w:rsid w:val="00C32344"/>
    <w:rsid w:val="00C325BB"/>
    <w:rsid w:val="00C3457D"/>
    <w:rsid w:val="00C3646F"/>
    <w:rsid w:val="00C36F29"/>
    <w:rsid w:val="00C373F4"/>
    <w:rsid w:val="00C409D6"/>
    <w:rsid w:val="00C411D2"/>
    <w:rsid w:val="00C42B47"/>
    <w:rsid w:val="00C43D97"/>
    <w:rsid w:val="00C44C64"/>
    <w:rsid w:val="00C504AA"/>
    <w:rsid w:val="00C50E92"/>
    <w:rsid w:val="00C51B98"/>
    <w:rsid w:val="00C524E0"/>
    <w:rsid w:val="00C544B4"/>
    <w:rsid w:val="00C54E06"/>
    <w:rsid w:val="00C5550B"/>
    <w:rsid w:val="00C55D88"/>
    <w:rsid w:val="00C57656"/>
    <w:rsid w:val="00C60EB5"/>
    <w:rsid w:val="00C6144B"/>
    <w:rsid w:val="00C62589"/>
    <w:rsid w:val="00C6346E"/>
    <w:rsid w:val="00C63A58"/>
    <w:rsid w:val="00C63FC7"/>
    <w:rsid w:val="00C7020D"/>
    <w:rsid w:val="00C706D2"/>
    <w:rsid w:val="00C7524A"/>
    <w:rsid w:val="00C763E9"/>
    <w:rsid w:val="00C773D5"/>
    <w:rsid w:val="00C77B3C"/>
    <w:rsid w:val="00C81712"/>
    <w:rsid w:val="00C81F92"/>
    <w:rsid w:val="00C840A5"/>
    <w:rsid w:val="00C859BF"/>
    <w:rsid w:val="00C8705C"/>
    <w:rsid w:val="00C87138"/>
    <w:rsid w:val="00C912A7"/>
    <w:rsid w:val="00C91B52"/>
    <w:rsid w:val="00C91FA4"/>
    <w:rsid w:val="00C948DD"/>
    <w:rsid w:val="00C94919"/>
    <w:rsid w:val="00C9624D"/>
    <w:rsid w:val="00C978E1"/>
    <w:rsid w:val="00CA28EF"/>
    <w:rsid w:val="00CA4E95"/>
    <w:rsid w:val="00CA5FC7"/>
    <w:rsid w:val="00CA6519"/>
    <w:rsid w:val="00CA6A74"/>
    <w:rsid w:val="00CA77A6"/>
    <w:rsid w:val="00CA7A63"/>
    <w:rsid w:val="00CA7B8A"/>
    <w:rsid w:val="00CA7D46"/>
    <w:rsid w:val="00CB01C5"/>
    <w:rsid w:val="00CB1E83"/>
    <w:rsid w:val="00CB2305"/>
    <w:rsid w:val="00CB26C7"/>
    <w:rsid w:val="00CB3B7D"/>
    <w:rsid w:val="00CB4A00"/>
    <w:rsid w:val="00CB4BBF"/>
    <w:rsid w:val="00CB564B"/>
    <w:rsid w:val="00CB6BC9"/>
    <w:rsid w:val="00CC0720"/>
    <w:rsid w:val="00CC1B09"/>
    <w:rsid w:val="00CC547F"/>
    <w:rsid w:val="00CC5C8B"/>
    <w:rsid w:val="00CC619E"/>
    <w:rsid w:val="00CC7833"/>
    <w:rsid w:val="00CD269E"/>
    <w:rsid w:val="00CD30D4"/>
    <w:rsid w:val="00CD4C33"/>
    <w:rsid w:val="00CD4D3C"/>
    <w:rsid w:val="00CD6308"/>
    <w:rsid w:val="00CD69C8"/>
    <w:rsid w:val="00CE0252"/>
    <w:rsid w:val="00CE3FDD"/>
    <w:rsid w:val="00CE6FDF"/>
    <w:rsid w:val="00CE78E5"/>
    <w:rsid w:val="00CF2A5B"/>
    <w:rsid w:val="00CF39C8"/>
    <w:rsid w:val="00CF3D65"/>
    <w:rsid w:val="00CF3EA4"/>
    <w:rsid w:val="00D028DC"/>
    <w:rsid w:val="00D05931"/>
    <w:rsid w:val="00D07629"/>
    <w:rsid w:val="00D111E8"/>
    <w:rsid w:val="00D11CB1"/>
    <w:rsid w:val="00D1201C"/>
    <w:rsid w:val="00D12169"/>
    <w:rsid w:val="00D13713"/>
    <w:rsid w:val="00D13F8B"/>
    <w:rsid w:val="00D141A7"/>
    <w:rsid w:val="00D14DFA"/>
    <w:rsid w:val="00D158C1"/>
    <w:rsid w:val="00D21F68"/>
    <w:rsid w:val="00D221A7"/>
    <w:rsid w:val="00D223F4"/>
    <w:rsid w:val="00D22B73"/>
    <w:rsid w:val="00D22C27"/>
    <w:rsid w:val="00D2645B"/>
    <w:rsid w:val="00D276F8"/>
    <w:rsid w:val="00D27AC5"/>
    <w:rsid w:val="00D328A0"/>
    <w:rsid w:val="00D32EDC"/>
    <w:rsid w:val="00D32FB7"/>
    <w:rsid w:val="00D36E28"/>
    <w:rsid w:val="00D42239"/>
    <w:rsid w:val="00D4224D"/>
    <w:rsid w:val="00D428D8"/>
    <w:rsid w:val="00D43638"/>
    <w:rsid w:val="00D43E4B"/>
    <w:rsid w:val="00D43EC7"/>
    <w:rsid w:val="00D44235"/>
    <w:rsid w:val="00D44364"/>
    <w:rsid w:val="00D462D9"/>
    <w:rsid w:val="00D47BA1"/>
    <w:rsid w:val="00D51B54"/>
    <w:rsid w:val="00D5288A"/>
    <w:rsid w:val="00D55D58"/>
    <w:rsid w:val="00D5740F"/>
    <w:rsid w:val="00D61B0C"/>
    <w:rsid w:val="00D62847"/>
    <w:rsid w:val="00D638C2"/>
    <w:rsid w:val="00D65363"/>
    <w:rsid w:val="00D658C3"/>
    <w:rsid w:val="00D65B03"/>
    <w:rsid w:val="00D65C1D"/>
    <w:rsid w:val="00D661DF"/>
    <w:rsid w:val="00D66B3C"/>
    <w:rsid w:val="00D678A1"/>
    <w:rsid w:val="00D73AAF"/>
    <w:rsid w:val="00D74BF4"/>
    <w:rsid w:val="00D74F41"/>
    <w:rsid w:val="00D754F4"/>
    <w:rsid w:val="00D7630B"/>
    <w:rsid w:val="00D77327"/>
    <w:rsid w:val="00D773FA"/>
    <w:rsid w:val="00D81396"/>
    <w:rsid w:val="00D843FE"/>
    <w:rsid w:val="00D859BF"/>
    <w:rsid w:val="00D87D47"/>
    <w:rsid w:val="00D900FA"/>
    <w:rsid w:val="00D9307B"/>
    <w:rsid w:val="00D9539D"/>
    <w:rsid w:val="00D9552A"/>
    <w:rsid w:val="00DA1280"/>
    <w:rsid w:val="00DA1DAF"/>
    <w:rsid w:val="00DA4DE3"/>
    <w:rsid w:val="00DA7266"/>
    <w:rsid w:val="00DB4E87"/>
    <w:rsid w:val="00DC04CF"/>
    <w:rsid w:val="00DC15A1"/>
    <w:rsid w:val="00DC384D"/>
    <w:rsid w:val="00DC4DEE"/>
    <w:rsid w:val="00DC5BAC"/>
    <w:rsid w:val="00DC6AAF"/>
    <w:rsid w:val="00DC6D41"/>
    <w:rsid w:val="00DC6FFC"/>
    <w:rsid w:val="00DD0789"/>
    <w:rsid w:val="00DD25C7"/>
    <w:rsid w:val="00DD415E"/>
    <w:rsid w:val="00DD7A38"/>
    <w:rsid w:val="00DD7F17"/>
    <w:rsid w:val="00DE1065"/>
    <w:rsid w:val="00DE1C76"/>
    <w:rsid w:val="00DE327A"/>
    <w:rsid w:val="00DE35D2"/>
    <w:rsid w:val="00DE40B1"/>
    <w:rsid w:val="00DF109A"/>
    <w:rsid w:val="00DF1D07"/>
    <w:rsid w:val="00DF37F9"/>
    <w:rsid w:val="00DF496B"/>
    <w:rsid w:val="00E00130"/>
    <w:rsid w:val="00E011AC"/>
    <w:rsid w:val="00E03286"/>
    <w:rsid w:val="00E03E4F"/>
    <w:rsid w:val="00E06085"/>
    <w:rsid w:val="00E10A33"/>
    <w:rsid w:val="00E118EB"/>
    <w:rsid w:val="00E11A35"/>
    <w:rsid w:val="00E1298C"/>
    <w:rsid w:val="00E13034"/>
    <w:rsid w:val="00E13197"/>
    <w:rsid w:val="00E14CEC"/>
    <w:rsid w:val="00E14E44"/>
    <w:rsid w:val="00E15980"/>
    <w:rsid w:val="00E17358"/>
    <w:rsid w:val="00E2053E"/>
    <w:rsid w:val="00E22EF3"/>
    <w:rsid w:val="00E2346A"/>
    <w:rsid w:val="00E23D47"/>
    <w:rsid w:val="00E271CF"/>
    <w:rsid w:val="00E27237"/>
    <w:rsid w:val="00E2744C"/>
    <w:rsid w:val="00E274E8"/>
    <w:rsid w:val="00E30374"/>
    <w:rsid w:val="00E31467"/>
    <w:rsid w:val="00E317ED"/>
    <w:rsid w:val="00E320FB"/>
    <w:rsid w:val="00E32802"/>
    <w:rsid w:val="00E35BE8"/>
    <w:rsid w:val="00E37256"/>
    <w:rsid w:val="00E41064"/>
    <w:rsid w:val="00E4133D"/>
    <w:rsid w:val="00E4386D"/>
    <w:rsid w:val="00E43B72"/>
    <w:rsid w:val="00E44194"/>
    <w:rsid w:val="00E442E9"/>
    <w:rsid w:val="00E44D0A"/>
    <w:rsid w:val="00E513EB"/>
    <w:rsid w:val="00E535E8"/>
    <w:rsid w:val="00E55B38"/>
    <w:rsid w:val="00E57668"/>
    <w:rsid w:val="00E57FC1"/>
    <w:rsid w:val="00E63588"/>
    <w:rsid w:val="00E65041"/>
    <w:rsid w:val="00E66213"/>
    <w:rsid w:val="00E66CCC"/>
    <w:rsid w:val="00E70A4E"/>
    <w:rsid w:val="00E71996"/>
    <w:rsid w:val="00E721E2"/>
    <w:rsid w:val="00E74D09"/>
    <w:rsid w:val="00E74E21"/>
    <w:rsid w:val="00E75025"/>
    <w:rsid w:val="00E7562A"/>
    <w:rsid w:val="00E761E9"/>
    <w:rsid w:val="00E77610"/>
    <w:rsid w:val="00E80E0C"/>
    <w:rsid w:val="00E80EB9"/>
    <w:rsid w:val="00E8136B"/>
    <w:rsid w:val="00E81B00"/>
    <w:rsid w:val="00E8350F"/>
    <w:rsid w:val="00E85877"/>
    <w:rsid w:val="00E87849"/>
    <w:rsid w:val="00E91AE7"/>
    <w:rsid w:val="00E91E30"/>
    <w:rsid w:val="00E92EC2"/>
    <w:rsid w:val="00E97E1B"/>
    <w:rsid w:val="00EA1D77"/>
    <w:rsid w:val="00EA302C"/>
    <w:rsid w:val="00EA6A20"/>
    <w:rsid w:val="00EB07FC"/>
    <w:rsid w:val="00EB1595"/>
    <w:rsid w:val="00EB2576"/>
    <w:rsid w:val="00EB3955"/>
    <w:rsid w:val="00EB58B2"/>
    <w:rsid w:val="00EB6D9C"/>
    <w:rsid w:val="00EC0F93"/>
    <w:rsid w:val="00EC1810"/>
    <w:rsid w:val="00EC5806"/>
    <w:rsid w:val="00EC6155"/>
    <w:rsid w:val="00ED0903"/>
    <w:rsid w:val="00ED19B9"/>
    <w:rsid w:val="00ED20DD"/>
    <w:rsid w:val="00ED2636"/>
    <w:rsid w:val="00ED2D10"/>
    <w:rsid w:val="00ED3304"/>
    <w:rsid w:val="00ED351E"/>
    <w:rsid w:val="00ED47B9"/>
    <w:rsid w:val="00ED5B1D"/>
    <w:rsid w:val="00ED5E55"/>
    <w:rsid w:val="00ED6A8F"/>
    <w:rsid w:val="00ED72D7"/>
    <w:rsid w:val="00ED750B"/>
    <w:rsid w:val="00ED75AE"/>
    <w:rsid w:val="00ED790F"/>
    <w:rsid w:val="00EE1370"/>
    <w:rsid w:val="00EE32B3"/>
    <w:rsid w:val="00EE55C8"/>
    <w:rsid w:val="00EE6593"/>
    <w:rsid w:val="00EE77AF"/>
    <w:rsid w:val="00EF1357"/>
    <w:rsid w:val="00EF507B"/>
    <w:rsid w:val="00EF6421"/>
    <w:rsid w:val="00EF7591"/>
    <w:rsid w:val="00EF7D98"/>
    <w:rsid w:val="00F0025E"/>
    <w:rsid w:val="00F020CE"/>
    <w:rsid w:val="00F02D04"/>
    <w:rsid w:val="00F052B8"/>
    <w:rsid w:val="00F063F1"/>
    <w:rsid w:val="00F064C3"/>
    <w:rsid w:val="00F06C1B"/>
    <w:rsid w:val="00F07946"/>
    <w:rsid w:val="00F07A38"/>
    <w:rsid w:val="00F122FF"/>
    <w:rsid w:val="00F12E93"/>
    <w:rsid w:val="00F13FDD"/>
    <w:rsid w:val="00F14B63"/>
    <w:rsid w:val="00F16A3C"/>
    <w:rsid w:val="00F2083E"/>
    <w:rsid w:val="00F20A40"/>
    <w:rsid w:val="00F22612"/>
    <w:rsid w:val="00F24AC0"/>
    <w:rsid w:val="00F302FC"/>
    <w:rsid w:val="00F32ECB"/>
    <w:rsid w:val="00F336B0"/>
    <w:rsid w:val="00F33908"/>
    <w:rsid w:val="00F34277"/>
    <w:rsid w:val="00F345CD"/>
    <w:rsid w:val="00F36585"/>
    <w:rsid w:val="00F36F44"/>
    <w:rsid w:val="00F40BCD"/>
    <w:rsid w:val="00F4460B"/>
    <w:rsid w:val="00F47B89"/>
    <w:rsid w:val="00F52300"/>
    <w:rsid w:val="00F531EF"/>
    <w:rsid w:val="00F53438"/>
    <w:rsid w:val="00F53B84"/>
    <w:rsid w:val="00F5436E"/>
    <w:rsid w:val="00F54E89"/>
    <w:rsid w:val="00F558E0"/>
    <w:rsid w:val="00F607D5"/>
    <w:rsid w:val="00F6391D"/>
    <w:rsid w:val="00F63D2E"/>
    <w:rsid w:val="00F65032"/>
    <w:rsid w:val="00F66402"/>
    <w:rsid w:val="00F677E1"/>
    <w:rsid w:val="00F67D95"/>
    <w:rsid w:val="00F7122D"/>
    <w:rsid w:val="00F71392"/>
    <w:rsid w:val="00F728E8"/>
    <w:rsid w:val="00F72CD2"/>
    <w:rsid w:val="00F74245"/>
    <w:rsid w:val="00F75DF0"/>
    <w:rsid w:val="00F76C00"/>
    <w:rsid w:val="00F778C6"/>
    <w:rsid w:val="00F804FE"/>
    <w:rsid w:val="00F81874"/>
    <w:rsid w:val="00F82E9E"/>
    <w:rsid w:val="00F83AA6"/>
    <w:rsid w:val="00F8447D"/>
    <w:rsid w:val="00F8468B"/>
    <w:rsid w:val="00F851F1"/>
    <w:rsid w:val="00F86396"/>
    <w:rsid w:val="00F86B07"/>
    <w:rsid w:val="00F87D09"/>
    <w:rsid w:val="00F9156B"/>
    <w:rsid w:val="00F9475E"/>
    <w:rsid w:val="00F96F35"/>
    <w:rsid w:val="00F972DB"/>
    <w:rsid w:val="00F97FBC"/>
    <w:rsid w:val="00FA1331"/>
    <w:rsid w:val="00FA22EC"/>
    <w:rsid w:val="00FA25C1"/>
    <w:rsid w:val="00FA32A8"/>
    <w:rsid w:val="00FA379C"/>
    <w:rsid w:val="00FA53D8"/>
    <w:rsid w:val="00FA74BC"/>
    <w:rsid w:val="00FB1E87"/>
    <w:rsid w:val="00FB3B33"/>
    <w:rsid w:val="00FB40F5"/>
    <w:rsid w:val="00FB5B96"/>
    <w:rsid w:val="00FB79D8"/>
    <w:rsid w:val="00FB7E39"/>
    <w:rsid w:val="00FC07ED"/>
    <w:rsid w:val="00FC10CC"/>
    <w:rsid w:val="00FC1B3A"/>
    <w:rsid w:val="00FC3987"/>
    <w:rsid w:val="00FC3B1F"/>
    <w:rsid w:val="00FC6E97"/>
    <w:rsid w:val="00FC73F7"/>
    <w:rsid w:val="00FD2058"/>
    <w:rsid w:val="00FD2FDB"/>
    <w:rsid w:val="00FD353E"/>
    <w:rsid w:val="00FD417A"/>
    <w:rsid w:val="00FD5CCE"/>
    <w:rsid w:val="00FD74F9"/>
    <w:rsid w:val="00FD7982"/>
    <w:rsid w:val="00FE12A3"/>
    <w:rsid w:val="00FE53C2"/>
    <w:rsid w:val="00FE62D5"/>
    <w:rsid w:val="00FE65B1"/>
    <w:rsid w:val="00FE6712"/>
    <w:rsid w:val="00FE733B"/>
    <w:rsid w:val="00FF0803"/>
    <w:rsid w:val="00FF393F"/>
    <w:rsid w:val="00FF3B69"/>
    <w:rsid w:val="00FF4494"/>
    <w:rsid w:val="00FF476E"/>
    <w:rsid w:val="00FF4B40"/>
    <w:rsid w:val="00FF5728"/>
    <w:rsid w:val="00FF65D3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50"/>
    <w:pPr>
      <w:ind w:left="-567"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68C8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4987"/>
    <w:pPr>
      <w:keepNext/>
      <w:shd w:val="clear" w:color="auto" w:fill="FFFFFF"/>
      <w:ind w:firstLine="0"/>
      <w:jc w:val="center"/>
      <w:outlineLvl w:val="1"/>
    </w:pPr>
    <w:rPr>
      <w:b/>
      <w:iCs/>
      <w:smallCaps/>
      <w:color w:val="000000"/>
      <w:sz w:val="20"/>
      <w:szCs w:val="29"/>
    </w:rPr>
  </w:style>
  <w:style w:type="paragraph" w:styleId="3">
    <w:name w:val="heading 3"/>
    <w:basedOn w:val="a"/>
    <w:next w:val="a"/>
    <w:link w:val="30"/>
    <w:qFormat/>
    <w:rsid w:val="001A4987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F40BCD"/>
    <w:pPr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paragraph" w:customStyle="1" w:styleId="a3">
    <w:name w:val="список с точками"/>
    <w:basedOn w:val="a"/>
    <w:rsid w:val="00F40BCD"/>
    <w:pPr>
      <w:tabs>
        <w:tab w:val="num" w:pos="822"/>
      </w:tabs>
      <w:spacing w:line="312" w:lineRule="auto"/>
      <w:ind w:left="822" w:hanging="255"/>
    </w:pPr>
  </w:style>
  <w:style w:type="paragraph" w:styleId="a4">
    <w:name w:val="Normal (Web)"/>
    <w:basedOn w:val="a"/>
    <w:rsid w:val="00F40BCD"/>
    <w:pPr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a5">
    <w:name w:val="footnote text"/>
    <w:basedOn w:val="a"/>
    <w:link w:val="a6"/>
    <w:rsid w:val="004B5AE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B5AED"/>
  </w:style>
  <w:style w:type="character" w:styleId="a7">
    <w:name w:val="footnote reference"/>
    <w:rsid w:val="004B5AED"/>
    <w:rPr>
      <w:vertAlign w:val="superscript"/>
    </w:rPr>
  </w:style>
  <w:style w:type="character" w:customStyle="1" w:styleId="31">
    <w:name w:val="Основной текст (3) + Курсив"/>
    <w:rsid w:val="00DE1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DE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AB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B0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B07A3"/>
    <w:rPr>
      <w:sz w:val="24"/>
      <w:szCs w:val="24"/>
    </w:rPr>
  </w:style>
  <w:style w:type="paragraph" w:styleId="ab">
    <w:name w:val="footer"/>
    <w:basedOn w:val="a"/>
    <w:link w:val="ac"/>
    <w:uiPriority w:val="99"/>
    <w:rsid w:val="00AB0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B07A3"/>
    <w:rPr>
      <w:sz w:val="24"/>
      <w:szCs w:val="24"/>
    </w:rPr>
  </w:style>
  <w:style w:type="character" w:customStyle="1" w:styleId="21">
    <w:name w:val="Основной текст (2)"/>
    <w:rsid w:val="001F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rsid w:val="001F71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d">
    <w:name w:val="List Paragraph"/>
    <w:basedOn w:val="a"/>
    <w:qFormat/>
    <w:rsid w:val="00F81874"/>
    <w:pPr>
      <w:ind w:left="720"/>
      <w:contextualSpacing/>
    </w:pPr>
  </w:style>
  <w:style w:type="character" w:styleId="ae">
    <w:name w:val="Hyperlink"/>
    <w:rsid w:val="000E766A"/>
    <w:rPr>
      <w:color w:val="0066CC"/>
      <w:u w:val="single"/>
    </w:rPr>
  </w:style>
  <w:style w:type="character" w:customStyle="1" w:styleId="22">
    <w:name w:val="Основной текст (2)_"/>
    <w:rsid w:val="000E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0E766A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766A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af">
    <w:name w:val="Strong"/>
    <w:uiPriority w:val="22"/>
    <w:qFormat/>
    <w:rsid w:val="007A783C"/>
    <w:rPr>
      <w:b/>
      <w:bCs/>
    </w:rPr>
  </w:style>
  <w:style w:type="paragraph" w:customStyle="1" w:styleId="11">
    <w:name w:val="Знак1"/>
    <w:basedOn w:val="a"/>
    <w:rsid w:val="00FF3B69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168C8"/>
    <w:rPr>
      <w:sz w:val="24"/>
    </w:rPr>
  </w:style>
  <w:style w:type="paragraph" w:styleId="af0">
    <w:name w:val="Body Text Indent"/>
    <w:basedOn w:val="a"/>
    <w:link w:val="af1"/>
    <w:rsid w:val="00C168C8"/>
    <w:pPr>
      <w:ind w:firstLine="567"/>
    </w:pPr>
    <w:rPr>
      <w:szCs w:val="20"/>
    </w:rPr>
  </w:style>
  <w:style w:type="character" w:customStyle="1" w:styleId="af1">
    <w:name w:val="Основной текст с отступом Знак"/>
    <w:link w:val="af0"/>
    <w:rsid w:val="00C168C8"/>
    <w:rPr>
      <w:sz w:val="24"/>
    </w:rPr>
  </w:style>
  <w:style w:type="character" w:customStyle="1" w:styleId="20">
    <w:name w:val="Заголовок 2 Знак"/>
    <w:link w:val="2"/>
    <w:rsid w:val="001A4987"/>
    <w:rPr>
      <w:b/>
      <w:iCs/>
      <w:smallCaps/>
      <w:color w:val="000000"/>
      <w:szCs w:val="29"/>
      <w:shd w:val="clear" w:color="auto" w:fill="FFFFFF"/>
    </w:rPr>
  </w:style>
  <w:style w:type="character" w:customStyle="1" w:styleId="30">
    <w:name w:val="Заголовок 3 Знак"/>
    <w:link w:val="3"/>
    <w:rsid w:val="001A4987"/>
    <w:rPr>
      <w:rFonts w:ascii="Arial" w:hAnsi="Arial" w:cs="Arial"/>
      <w:b/>
      <w:bCs/>
      <w:sz w:val="26"/>
      <w:szCs w:val="26"/>
    </w:rPr>
  </w:style>
  <w:style w:type="character" w:styleId="af2">
    <w:name w:val="page number"/>
    <w:basedOn w:val="a0"/>
    <w:rsid w:val="001A4987"/>
  </w:style>
  <w:style w:type="paragraph" w:styleId="23">
    <w:name w:val="Body Text Indent 2"/>
    <w:basedOn w:val="a"/>
    <w:link w:val="24"/>
    <w:rsid w:val="001A4987"/>
    <w:pPr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link w:val="23"/>
    <w:rsid w:val="001A4987"/>
    <w:rPr>
      <w:sz w:val="24"/>
      <w:szCs w:val="24"/>
    </w:rPr>
  </w:style>
  <w:style w:type="paragraph" w:styleId="25">
    <w:name w:val="Body Text 2"/>
    <w:basedOn w:val="a"/>
    <w:link w:val="26"/>
    <w:rsid w:val="001A4987"/>
    <w:pPr>
      <w:spacing w:after="120" w:line="480" w:lineRule="auto"/>
      <w:ind w:firstLine="0"/>
      <w:jc w:val="left"/>
    </w:pPr>
  </w:style>
  <w:style w:type="character" w:customStyle="1" w:styleId="26">
    <w:name w:val="Основной текст 2 Знак"/>
    <w:link w:val="25"/>
    <w:rsid w:val="001A4987"/>
    <w:rPr>
      <w:sz w:val="24"/>
      <w:szCs w:val="24"/>
    </w:rPr>
  </w:style>
  <w:style w:type="character" w:customStyle="1" w:styleId="letter">
    <w:name w:val="letter"/>
    <w:basedOn w:val="a0"/>
    <w:rsid w:val="001A4987"/>
  </w:style>
  <w:style w:type="paragraph" w:styleId="af3">
    <w:name w:val="Body Text"/>
    <w:basedOn w:val="a"/>
    <w:link w:val="af4"/>
    <w:rsid w:val="007149ED"/>
    <w:pPr>
      <w:spacing w:after="120"/>
    </w:pPr>
  </w:style>
  <w:style w:type="character" w:customStyle="1" w:styleId="af4">
    <w:name w:val="Основной текст Знак"/>
    <w:link w:val="af3"/>
    <w:rsid w:val="007149ED"/>
    <w:rPr>
      <w:sz w:val="24"/>
      <w:szCs w:val="24"/>
    </w:rPr>
  </w:style>
  <w:style w:type="paragraph" w:customStyle="1" w:styleId="0">
    <w:name w:val="Стиль По левому краю Первая строка:  0 см"/>
    <w:basedOn w:val="a"/>
    <w:uiPriority w:val="99"/>
    <w:rsid w:val="00423DFD"/>
    <w:pPr>
      <w:ind w:left="0" w:firstLine="0"/>
      <w:jc w:val="left"/>
    </w:pPr>
    <w:rPr>
      <w:sz w:val="28"/>
      <w:szCs w:val="28"/>
      <w:lang w:eastAsia="en-US"/>
    </w:rPr>
  </w:style>
  <w:style w:type="paragraph" w:customStyle="1" w:styleId="Default">
    <w:name w:val="Default"/>
    <w:rsid w:val="003260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pt">
    <w:name w:val="Стиль 14 pt"/>
    <w:basedOn w:val="a0"/>
    <w:rsid w:val="00F67D95"/>
    <w:rPr>
      <w:rFonts w:ascii="Times New Roman" w:hAnsi="Times New Roman"/>
      <w:b/>
      <w:sz w:val="28"/>
    </w:rPr>
  </w:style>
  <w:style w:type="paragraph" w:customStyle="1" w:styleId="12">
    <w:name w:val="Абзац списка1"/>
    <w:basedOn w:val="a"/>
    <w:rsid w:val="00702B75"/>
    <w:pPr>
      <w:spacing w:after="160" w:line="276" w:lineRule="auto"/>
      <w:ind w:left="720" w:firstLine="0"/>
      <w:contextualSpacing/>
      <w:jc w:val="left"/>
    </w:pPr>
    <w:rPr>
      <w:rFonts w:ascii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ton.com" TargetMode="External"/><Relationship Id="rId13" Type="http://schemas.openxmlformats.org/officeDocument/2006/relationships/hyperlink" Target="http://www.ido.edu.ru/psycholog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ogiston.ru/" TargetMode="External"/><Relationship Id="rId17" Type="http://schemas.openxmlformats.org/officeDocument/2006/relationships/hyperlink" Target="http://www.psystud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-gazet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journal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y-online.ru/lit/obzorf.htm" TargetMode="External"/><Relationship Id="rId10" Type="http://schemas.openxmlformats.org/officeDocument/2006/relationships/hyperlink" Target="http://psyfactor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beria.ru/" TargetMode="External"/><Relationship Id="rId14" Type="http://schemas.openxmlformats.org/officeDocument/2006/relationships/hyperlink" Target="http://www.psych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D5E2-7EA4-4430-84C6-F1FE6E9A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25127</CharactersWithSpaces>
  <SharedDoc>false</SharedDoc>
  <HLinks>
    <vt:vector size="60" baseType="variant">
      <vt:variant>
        <vt:i4>6029394</vt:i4>
      </vt:variant>
      <vt:variant>
        <vt:i4>27</vt:i4>
      </vt:variant>
      <vt:variant>
        <vt:i4>0</vt:i4>
      </vt:variant>
      <vt:variant>
        <vt:i4>5</vt:i4>
      </vt:variant>
      <vt:variant>
        <vt:lpwstr>http://www.psystudy.com/</vt:lpwstr>
      </vt:variant>
      <vt:variant>
        <vt:lpwstr/>
      </vt:variant>
      <vt:variant>
        <vt:i4>1048601</vt:i4>
      </vt:variant>
      <vt:variant>
        <vt:i4>24</vt:i4>
      </vt:variant>
      <vt:variant>
        <vt:i4>0</vt:i4>
      </vt:variant>
      <vt:variant>
        <vt:i4>5</vt:i4>
      </vt:variant>
      <vt:variant>
        <vt:lpwstr>http://www.psy-gazeta.ru/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http://www.psychology-online.ru/lit/obzorf.htm</vt:lpwstr>
      </vt:variant>
      <vt:variant>
        <vt:lpwstr/>
      </vt:variant>
      <vt:variant>
        <vt:i4>1704011</vt:i4>
      </vt:variant>
      <vt:variant>
        <vt:i4>18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http://www.ido.edu.ru/psychology</vt:lpwstr>
      </vt:variant>
      <vt:variant>
        <vt:lpwstr/>
      </vt:variant>
      <vt:variant>
        <vt:i4>786460</vt:i4>
      </vt:variant>
      <vt:variant>
        <vt:i4>12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http://psyjournals.ru/</vt:lpwstr>
      </vt:variant>
      <vt:variant>
        <vt:lpwstr/>
      </vt:variant>
      <vt:variant>
        <vt:i4>5046348</vt:i4>
      </vt:variant>
      <vt:variant>
        <vt:i4>6</vt:i4>
      </vt:variant>
      <vt:variant>
        <vt:i4>0</vt:i4>
      </vt:variant>
      <vt:variant>
        <vt:i4>5</vt:i4>
      </vt:variant>
      <vt:variant>
        <vt:lpwstr>http://psyfactor.org/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http://psyberia.ru/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http://imaton.com/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l.hri</dc:creator>
  <cp:lastModifiedBy>Nikita</cp:lastModifiedBy>
  <cp:revision>3</cp:revision>
  <dcterms:created xsi:type="dcterms:W3CDTF">2021-03-16T20:34:00Z</dcterms:created>
  <dcterms:modified xsi:type="dcterms:W3CDTF">2021-03-20T22:20:00Z</dcterms:modified>
</cp:coreProperties>
</file>